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7D196" w14:textId="250EB280" w:rsidR="00634A22" w:rsidRPr="00C050CD" w:rsidRDefault="000E79F9">
      <w:pPr>
        <w:rPr>
          <w:b/>
          <w:bCs/>
          <w:sz w:val="32"/>
          <w:szCs w:val="32"/>
          <w:lang w:val="en-US"/>
        </w:rPr>
      </w:pPr>
      <w:r w:rsidRPr="00C050CD">
        <w:rPr>
          <w:b/>
          <w:bCs/>
          <w:sz w:val="32"/>
          <w:szCs w:val="32"/>
          <w:lang w:val="en-US"/>
        </w:rPr>
        <w:t xml:space="preserve">25 </w:t>
      </w:r>
      <w:r w:rsidR="00C050CD" w:rsidRPr="00C050CD">
        <w:rPr>
          <w:b/>
          <w:bCs/>
          <w:sz w:val="32"/>
          <w:szCs w:val="32"/>
          <w:lang w:val="en-US"/>
        </w:rPr>
        <w:t>years of</w:t>
      </w:r>
      <w:r w:rsidRPr="00C050CD">
        <w:rPr>
          <w:b/>
          <w:bCs/>
          <w:sz w:val="32"/>
          <w:szCs w:val="32"/>
          <w:lang w:val="en-US"/>
        </w:rPr>
        <w:t xml:space="preserve"> </w:t>
      </w:r>
      <w:r w:rsidR="0062478D" w:rsidRPr="00C050CD">
        <w:rPr>
          <w:b/>
          <w:bCs/>
          <w:sz w:val="32"/>
          <w:szCs w:val="32"/>
          <w:lang w:val="en-US"/>
        </w:rPr>
        <w:t>#ecoflagship #EMAS</w:t>
      </w:r>
      <w:r w:rsidRPr="00C050CD">
        <w:rPr>
          <w:b/>
          <w:bCs/>
          <w:sz w:val="32"/>
          <w:szCs w:val="32"/>
          <w:lang w:val="en-US"/>
        </w:rPr>
        <w:t xml:space="preserve"> – </w:t>
      </w:r>
      <w:r w:rsidR="00C050CD" w:rsidRPr="00C050CD">
        <w:rPr>
          <w:b/>
          <w:bCs/>
          <w:sz w:val="32"/>
          <w:szCs w:val="32"/>
          <w:lang w:val="en-US"/>
        </w:rPr>
        <w:t>show your commitment</w:t>
      </w:r>
      <w:r w:rsidR="00634A22" w:rsidRPr="00C050CD">
        <w:rPr>
          <w:b/>
          <w:bCs/>
          <w:sz w:val="32"/>
          <w:szCs w:val="32"/>
          <w:lang w:val="en-US"/>
        </w:rPr>
        <w:t xml:space="preserve"> </w:t>
      </w:r>
    </w:p>
    <w:p w14:paraId="0C00113B" w14:textId="5D811306" w:rsidR="00F779BF" w:rsidRPr="00957282" w:rsidRDefault="00C050CD">
      <w:pPr>
        <w:rPr>
          <w:b/>
          <w:bCs/>
          <w:lang w:val="en-US"/>
        </w:rPr>
      </w:pPr>
      <w:r w:rsidRPr="00040591">
        <w:rPr>
          <w:b/>
          <w:bCs/>
          <w:lang w:val="en-US"/>
        </w:rPr>
        <w:t xml:space="preserve">We want to </w:t>
      </w:r>
      <w:r w:rsidR="000F00A8">
        <w:rPr>
          <w:b/>
          <w:bCs/>
          <w:lang w:val="en-US"/>
        </w:rPr>
        <w:t>spot</w:t>
      </w:r>
      <w:r w:rsidRPr="00040591">
        <w:rPr>
          <w:b/>
          <w:bCs/>
          <w:lang w:val="en-US"/>
        </w:rPr>
        <w:t xml:space="preserve"> your EMAS </w:t>
      </w:r>
      <w:r w:rsidR="007C6A18">
        <w:rPr>
          <w:b/>
          <w:bCs/>
          <w:lang w:val="en-US"/>
        </w:rPr>
        <w:t xml:space="preserve">achievements </w:t>
      </w:r>
      <w:r w:rsidRPr="00040591">
        <w:rPr>
          <w:b/>
          <w:bCs/>
          <w:lang w:val="en-US"/>
        </w:rPr>
        <w:t xml:space="preserve">and </w:t>
      </w:r>
      <w:r w:rsidR="007C6A18">
        <w:rPr>
          <w:b/>
          <w:bCs/>
          <w:lang w:val="en-US"/>
        </w:rPr>
        <w:t>present</w:t>
      </w:r>
      <w:r w:rsidR="00040591" w:rsidRPr="00040591">
        <w:rPr>
          <w:b/>
          <w:bCs/>
          <w:lang w:val="en-US"/>
        </w:rPr>
        <w:t xml:space="preserve"> them </w:t>
      </w:r>
      <w:r w:rsidR="007C6A18">
        <w:rPr>
          <w:b/>
          <w:bCs/>
          <w:lang w:val="en-US"/>
        </w:rPr>
        <w:t xml:space="preserve">to the </w:t>
      </w:r>
      <w:r w:rsidR="00040591" w:rsidRPr="00040591">
        <w:rPr>
          <w:b/>
          <w:bCs/>
          <w:lang w:val="en-US"/>
        </w:rPr>
        <w:t>world</w:t>
      </w:r>
      <w:r w:rsidR="00AD5E9A" w:rsidRPr="00040591">
        <w:rPr>
          <w:b/>
          <w:bCs/>
          <w:lang w:val="en-US"/>
        </w:rPr>
        <w:t xml:space="preserve"> – </w:t>
      </w:r>
      <w:r w:rsidR="007C6A18">
        <w:rPr>
          <w:b/>
          <w:bCs/>
          <w:lang w:val="en-US"/>
        </w:rPr>
        <w:t xml:space="preserve">with </w:t>
      </w:r>
      <w:r w:rsidR="00AD5E9A" w:rsidRPr="00040591">
        <w:rPr>
          <w:b/>
          <w:bCs/>
          <w:lang w:val="en-US"/>
        </w:rPr>
        <w:t xml:space="preserve">#ecoflagship #EMAS, </w:t>
      </w:r>
      <w:r w:rsidR="00CD7C77">
        <w:rPr>
          <w:b/>
          <w:bCs/>
          <w:lang w:val="en-US"/>
        </w:rPr>
        <w:t xml:space="preserve">a campaign </w:t>
      </w:r>
      <w:r w:rsidR="000F00A8">
        <w:rPr>
          <w:b/>
          <w:bCs/>
          <w:lang w:val="en-US"/>
        </w:rPr>
        <w:t>that</w:t>
      </w:r>
      <w:r w:rsidR="007C6A18">
        <w:rPr>
          <w:b/>
          <w:bCs/>
          <w:lang w:val="en-US"/>
        </w:rPr>
        <w:t xml:space="preserve"> </w:t>
      </w:r>
      <w:r w:rsidR="00AD5E9A" w:rsidRPr="00040591">
        <w:rPr>
          <w:b/>
          <w:bCs/>
          <w:lang w:val="en-US"/>
        </w:rPr>
        <w:t>DIHK</w:t>
      </w:r>
      <w:r w:rsidR="00A0006A" w:rsidRPr="00A0006A">
        <w:rPr>
          <w:lang w:val="en-US"/>
        </w:rPr>
        <w:t xml:space="preserve"> (</w:t>
      </w:r>
      <w:r w:rsidR="00A0006A" w:rsidRPr="00A0006A">
        <w:rPr>
          <w:b/>
          <w:bCs/>
          <w:lang w:val="en-US"/>
        </w:rPr>
        <w:t>Association of German Chambers of Industry and Commerce</w:t>
      </w:r>
      <w:r w:rsidR="00A0006A">
        <w:rPr>
          <w:b/>
          <w:bCs/>
          <w:lang w:val="en-US"/>
        </w:rPr>
        <w:t>)</w:t>
      </w:r>
      <w:r w:rsidR="00AD5E9A" w:rsidRPr="00040591">
        <w:rPr>
          <w:b/>
          <w:bCs/>
          <w:lang w:val="en-US"/>
        </w:rPr>
        <w:t xml:space="preserve"> </w:t>
      </w:r>
      <w:r w:rsidR="000F00A8">
        <w:rPr>
          <w:b/>
          <w:bCs/>
          <w:lang w:val="en-US"/>
        </w:rPr>
        <w:t>starts</w:t>
      </w:r>
      <w:r w:rsidR="0045071B">
        <w:rPr>
          <w:b/>
          <w:bCs/>
          <w:lang w:val="en-US"/>
        </w:rPr>
        <w:t xml:space="preserve"> -</w:t>
      </w:r>
      <w:r w:rsidR="000F00A8">
        <w:rPr>
          <w:b/>
          <w:bCs/>
          <w:lang w:val="en-US"/>
        </w:rPr>
        <w:t xml:space="preserve"> </w:t>
      </w:r>
      <w:r w:rsidR="00CD7C77" w:rsidRPr="00CD7C77">
        <w:rPr>
          <w:b/>
          <w:bCs/>
          <w:lang w:val="en-US"/>
        </w:rPr>
        <w:t xml:space="preserve">in collaboration with the EMAS Advisory Board </w:t>
      </w:r>
      <w:r w:rsidR="0045071B">
        <w:rPr>
          <w:b/>
          <w:bCs/>
          <w:lang w:val="en-US"/>
        </w:rPr>
        <w:t xml:space="preserve">- </w:t>
      </w:r>
      <w:r w:rsidR="007C6A18">
        <w:rPr>
          <w:b/>
          <w:bCs/>
          <w:lang w:val="en-US"/>
        </w:rPr>
        <w:t>on 28 September, the 25</w:t>
      </w:r>
      <w:r w:rsidR="007C6A18" w:rsidRPr="007C6A18">
        <w:rPr>
          <w:b/>
          <w:bCs/>
          <w:vertAlign w:val="superscript"/>
          <w:lang w:val="en-US"/>
        </w:rPr>
        <w:t>th</w:t>
      </w:r>
      <w:r w:rsidR="007C6A18">
        <w:rPr>
          <w:b/>
          <w:bCs/>
          <w:lang w:val="en-US"/>
        </w:rPr>
        <w:t xml:space="preserve"> anniversary of EMAS</w:t>
      </w:r>
      <w:r w:rsidR="00AD5E9A" w:rsidRPr="00A0006A">
        <w:rPr>
          <w:b/>
          <w:bCs/>
          <w:lang w:val="en-US"/>
        </w:rPr>
        <w:t xml:space="preserve">. </w:t>
      </w:r>
      <w:r w:rsidR="00A0006A" w:rsidRPr="00F127CA">
        <w:rPr>
          <w:b/>
          <w:bCs/>
          <w:lang w:val="en-US"/>
        </w:rPr>
        <w:t xml:space="preserve">How long has your organisation been </w:t>
      </w:r>
      <w:r w:rsidR="00CD7C77">
        <w:rPr>
          <w:b/>
          <w:bCs/>
          <w:lang w:val="en-US"/>
        </w:rPr>
        <w:t xml:space="preserve">registered </w:t>
      </w:r>
      <w:r w:rsidR="00A0006A" w:rsidRPr="00F127CA">
        <w:rPr>
          <w:b/>
          <w:bCs/>
          <w:lang w:val="en-US"/>
        </w:rPr>
        <w:t>with</w:t>
      </w:r>
      <w:r w:rsidR="00DE3B7A" w:rsidRPr="00F127CA">
        <w:rPr>
          <w:b/>
          <w:bCs/>
          <w:lang w:val="en-US"/>
        </w:rPr>
        <w:t xml:space="preserve"> EMAS</w:t>
      </w:r>
      <w:r w:rsidR="00634A22" w:rsidRPr="00F127CA">
        <w:rPr>
          <w:b/>
          <w:bCs/>
          <w:lang w:val="en-US"/>
        </w:rPr>
        <w:t xml:space="preserve">? </w:t>
      </w:r>
      <w:r w:rsidR="00F127CA">
        <w:rPr>
          <w:b/>
          <w:bCs/>
          <w:lang w:val="en-US"/>
        </w:rPr>
        <w:t xml:space="preserve">What have you achieved for the environment and </w:t>
      </w:r>
      <w:r w:rsidR="00230161">
        <w:rPr>
          <w:b/>
          <w:bCs/>
          <w:lang w:val="en-US"/>
        </w:rPr>
        <w:t xml:space="preserve">the </w:t>
      </w:r>
      <w:r w:rsidR="00F127CA">
        <w:rPr>
          <w:b/>
          <w:bCs/>
          <w:lang w:val="en-US"/>
        </w:rPr>
        <w:t>climate during this time</w:t>
      </w:r>
      <w:r w:rsidR="00BE55A5" w:rsidRPr="00F127CA">
        <w:rPr>
          <w:b/>
          <w:bCs/>
          <w:lang w:val="en-US"/>
        </w:rPr>
        <w:t>?</w:t>
      </w:r>
      <w:r w:rsidR="00634A22" w:rsidRPr="00F127CA">
        <w:rPr>
          <w:b/>
          <w:bCs/>
          <w:lang w:val="en-US"/>
        </w:rPr>
        <w:t xml:space="preserve"> </w:t>
      </w:r>
      <w:r w:rsidR="00F127CA" w:rsidRPr="00F127CA">
        <w:rPr>
          <w:b/>
          <w:bCs/>
          <w:lang w:val="en-US"/>
        </w:rPr>
        <w:t xml:space="preserve">How many kilowatt hours of energy have you saved, how many tonnes of </w:t>
      </w:r>
      <w:r w:rsidR="00634A22" w:rsidRPr="00F127CA">
        <w:rPr>
          <w:b/>
          <w:bCs/>
          <w:lang w:val="en-US"/>
        </w:rPr>
        <w:t>CO</w:t>
      </w:r>
      <w:r w:rsidR="00634A22" w:rsidRPr="00F127CA">
        <w:rPr>
          <w:b/>
          <w:bCs/>
          <w:vertAlign w:val="subscript"/>
          <w:lang w:val="en-US"/>
        </w:rPr>
        <w:t>2</w:t>
      </w:r>
      <w:r w:rsidR="00634A22" w:rsidRPr="00F127CA">
        <w:rPr>
          <w:b/>
          <w:bCs/>
          <w:lang w:val="en-US"/>
        </w:rPr>
        <w:t xml:space="preserve"> </w:t>
      </w:r>
      <w:r w:rsidR="00230161">
        <w:rPr>
          <w:b/>
          <w:bCs/>
          <w:lang w:val="en-US"/>
        </w:rPr>
        <w:t xml:space="preserve">have you </w:t>
      </w:r>
      <w:r w:rsidR="00F127CA">
        <w:rPr>
          <w:b/>
          <w:bCs/>
          <w:lang w:val="en-US"/>
        </w:rPr>
        <w:t>avoided</w:t>
      </w:r>
      <w:r w:rsidR="00634A22" w:rsidRPr="00F127CA">
        <w:rPr>
          <w:b/>
          <w:bCs/>
          <w:lang w:val="en-US"/>
        </w:rPr>
        <w:t xml:space="preserve">, </w:t>
      </w:r>
      <w:r w:rsidR="000F00A8">
        <w:rPr>
          <w:b/>
          <w:bCs/>
          <w:lang w:val="en-US"/>
        </w:rPr>
        <w:t>which</w:t>
      </w:r>
      <w:r w:rsidR="00230161">
        <w:rPr>
          <w:b/>
          <w:bCs/>
          <w:lang w:val="en-US"/>
        </w:rPr>
        <w:t xml:space="preserve"> resources have </w:t>
      </w:r>
      <w:r w:rsidR="000F00A8">
        <w:rPr>
          <w:b/>
          <w:bCs/>
          <w:lang w:val="en-US"/>
        </w:rPr>
        <w:t xml:space="preserve">you </w:t>
      </w:r>
      <w:r w:rsidR="00230161">
        <w:rPr>
          <w:b/>
          <w:bCs/>
          <w:lang w:val="en-US"/>
        </w:rPr>
        <w:t>used more efficiently</w:t>
      </w:r>
      <w:r w:rsidR="00634A22" w:rsidRPr="00F127CA">
        <w:rPr>
          <w:b/>
          <w:bCs/>
          <w:lang w:val="en-US"/>
        </w:rPr>
        <w:t xml:space="preserve">? </w:t>
      </w:r>
      <w:r w:rsidR="00230161" w:rsidRPr="00957282">
        <w:rPr>
          <w:b/>
          <w:bCs/>
          <w:lang w:val="en-US"/>
        </w:rPr>
        <w:t xml:space="preserve">How many fellow </w:t>
      </w:r>
      <w:r w:rsidR="00CD7C77">
        <w:rPr>
          <w:b/>
          <w:bCs/>
          <w:lang w:val="en-US"/>
        </w:rPr>
        <w:t xml:space="preserve">campaigners </w:t>
      </w:r>
      <w:r w:rsidR="00082DC8" w:rsidRPr="00082DC8">
        <w:rPr>
          <w:b/>
          <w:bCs/>
          <w:lang w:val="en-US"/>
        </w:rPr>
        <w:t xml:space="preserve">have you found </w:t>
      </w:r>
      <w:r w:rsidR="00082DC8">
        <w:rPr>
          <w:b/>
          <w:bCs/>
          <w:lang w:val="en-US"/>
        </w:rPr>
        <w:t xml:space="preserve">to </w:t>
      </w:r>
      <w:r w:rsidR="00CD7C77">
        <w:rPr>
          <w:b/>
          <w:bCs/>
          <w:lang w:val="en-US"/>
        </w:rPr>
        <w:t>support</w:t>
      </w:r>
      <w:r w:rsidR="00230161" w:rsidRPr="00957282">
        <w:rPr>
          <w:b/>
          <w:bCs/>
          <w:lang w:val="en-US"/>
        </w:rPr>
        <w:t xml:space="preserve"> corporate environmental management</w:t>
      </w:r>
      <w:r w:rsidR="00EF3CDE" w:rsidRPr="00957282">
        <w:rPr>
          <w:b/>
          <w:bCs/>
          <w:lang w:val="en-US"/>
        </w:rPr>
        <w:t xml:space="preserve">? </w:t>
      </w:r>
    </w:p>
    <w:p w14:paraId="79A1BE93" w14:textId="77777777" w:rsidR="00F779BF" w:rsidRPr="00957282" w:rsidRDefault="00F779BF">
      <w:pPr>
        <w:rPr>
          <w:lang w:val="en-US"/>
        </w:rPr>
      </w:pPr>
    </w:p>
    <w:p w14:paraId="4D190BCE" w14:textId="1B53F36C" w:rsidR="00BE55A5" w:rsidRPr="00957282" w:rsidRDefault="00BE55A5">
      <w:pPr>
        <w:rPr>
          <w:b/>
          <w:bCs/>
          <w:lang w:val="en-US"/>
        </w:rPr>
      </w:pPr>
      <w:r w:rsidRPr="00957282">
        <w:rPr>
          <w:b/>
          <w:bCs/>
          <w:lang w:val="en-US"/>
        </w:rPr>
        <w:t xml:space="preserve">EMAS </w:t>
      </w:r>
      <w:r w:rsidR="00957282" w:rsidRPr="00957282">
        <w:rPr>
          <w:b/>
          <w:bCs/>
          <w:lang w:val="en-US"/>
        </w:rPr>
        <w:t>is celebrating its</w:t>
      </w:r>
      <w:r w:rsidRPr="00957282">
        <w:rPr>
          <w:b/>
          <w:bCs/>
          <w:lang w:val="en-US"/>
        </w:rPr>
        <w:t xml:space="preserve"> 25</w:t>
      </w:r>
      <w:r w:rsidR="00957282" w:rsidRPr="00957282">
        <w:rPr>
          <w:b/>
          <w:bCs/>
          <w:lang w:val="en-US"/>
        </w:rPr>
        <w:t>th anniversary</w:t>
      </w:r>
      <w:r w:rsidRPr="00957282">
        <w:rPr>
          <w:b/>
          <w:bCs/>
          <w:lang w:val="en-US"/>
        </w:rPr>
        <w:t xml:space="preserve"> – </w:t>
      </w:r>
      <w:r w:rsidR="00957282">
        <w:rPr>
          <w:b/>
          <w:bCs/>
          <w:lang w:val="en-US"/>
        </w:rPr>
        <w:t>celebrate with us</w:t>
      </w:r>
      <w:r w:rsidRPr="00957282">
        <w:rPr>
          <w:b/>
          <w:bCs/>
          <w:lang w:val="en-US"/>
        </w:rPr>
        <w:t xml:space="preserve">! </w:t>
      </w:r>
    </w:p>
    <w:p w14:paraId="54E6C829" w14:textId="14063AFA" w:rsidR="00634A22" w:rsidRPr="00FD5B8F" w:rsidRDefault="00957282">
      <w:pPr>
        <w:rPr>
          <w:lang w:val="en-US"/>
        </w:rPr>
      </w:pPr>
      <w:r w:rsidRPr="00BE49FB">
        <w:rPr>
          <w:lang w:val="en-US"/>
        </w:rPr>
        <w:t xml:space="preserve">Environmental statement and </w:t>
      </w:r>
      <w:r w:rsidR="00B90AC4">
        <w:rPr>
          <w:lang w:val="en-US"/>
        </w:rPr>
        <w:t xml:space="preserve">a </w:t>
      </w:r>
      <w:r w:rsidRPr="00BE49FB">
        <w:rPr>
          <w:lang w:val="en-US"/>
        </w:rPr>
        <w:t>website</w:t>
      </w:r>
      <w:r w:rsidR="00DE3B7A" w:rsidRPr="00BE49FB">
        <w:rPr>
          <w:lang w:val="en-US"/>
        </w:rPr>
        <w:t xml:space="preserve"> </w:t>
      </w:r>
      <w:r w:rsidR="00BE49FB" w:rsidRPr="00BE49FB">
        <w:rPr>
          <w:lang w:val="en-US"/>
        </w:rPr>
        <w:t>–</w:t>
      </w:r>
      <w:r w:rsidR="00DE3B7A" w:rsidRPr="00BE49FB">
        <w:rPr>
          <w:lang w:val="en-US"/>
        </w:rPr>
        <w:t xml:space="preserve"> </w:t>
      </w:r>
      <w:r w:rsidR="00BE49FB" w:rsidRPr="00BE49FB">
        <w:rPr>
          <w:lang w:val="en-US"/>
        </w:rPr>
        <w:t xml:space="preserve">these are the classic ways to </w:t>
      </w:r>
      <w:r w:rsidR="00B90AC4">
        <w:rPr>
          <w:lang w:val="en-US"/>
        </w:rPr>
        <w:t>make</w:t>
      </w:r>
      <w:r w:rsidR="00BE49FB" w:rsidRPr="00BE49FB">
        <w:rPr>
          <w:lang w:val="en-US"/>
        </w:rPr>
        <w:t xml:space="preserve"> </w:t>
      </w:r>
      <w:r w:rsidRPr="00BE49FB">
        <w:rPr>
          <w:lang w:val="en-US"/>
        </w:rPr>
        <w:t>an organisation</w:t>
      </w:r>
      <w:r w:rsidR="00BE49FB">
        <w:rPr>
          <w:lang w:val="en-US"/>
        </w:rPr>
        <w:t xml:space="preserve">’s </w:t>
      </w:r>
      <w:r w:rsidR="00F57D8C" w:rsidRPr="00F57D8C">
        <w:rPr>
          <w:lang w:val="en-US"/>
        </w:rPr>
        <w:t xml:space="preserve">environmental </w:t>
      </w:r>
      <w:r w:rsidR="00F57D8C">
        <w:rPr>
          <w:lang w:val="en-US"/>
        </w:rPr>
        <w:t xml:space="preserve">and climate </w:t>
      </w:r>
      <w:r w:rsidR="00BE49FB">
        <w:rPr>
          <w:lang w:val="en-US"/>
        </w:rPr>
        <w:t xml:space="preserve">commitment </w:t>
      </w:r>
      <w:r w:rsidR="00B90AC4">
        <w:rPr>
          <w:lang w:val="en-US"/>
        </w:rPr>
        <w:t xml:space="preserve">known </w:t>
      </w:r>
      <w:r w:rsidR="00BE49FB">
        <w:rPr>
          <w:lang w:val="en-US"/>
        </w:rPr>
        <w:t xml:space="preserve">to </w:t>
      </w:r>
      <w:r w:rsidRPr="00BE49FB">
        <w:rPr>
          <w:lang w:val="en-US"/>
        </w:rPr>
        <w:t>the public</w:t>
      </w:r>
      <w:r w:rsidR="00DE3B7A" w:rsidRPr="00BE49FB">
        <w:rPr>
          <w:lang w:val="en-US"/>
        </w:rPr>
        <w:t xml:space="preserve">. </w:t>
      </w:r>
      <w:r w:rsidR="000F00A8">
        <w:rPr>
          <w:lang w:val="en-US"/>
        </w:rPr>
        <w:t>Would you like</w:t>
      </w:r>
      <w:r w:rsidR="00FD5B8F" w:rsidRPr="00FD5B8F">
        <w:rPr>
          <w:lang w:val="en-US"/>
        </w:rPr>
        <w:t xml:space="preserve"> to explore new </w:t>
      </w:r>
      <w:r w:rsidR="0045071B">
        <w:rPr>
          <w:lang w:val="en-US"/>
        </w:rPr>
        <w:t>avenues</w:t>
      </w:r>
      <w:r w:rsidR="000F00A8">
        <w:rPr>
          <w:lang w:val="en-US"/>
        </w:rPr>
        <w:t xml:space="preserve"> and show</w:t>
      </w:r>
      <w:r w:rsidR="00FD5B8F" w:rsidRPr="00FD5B8F">
        <w:rPr>
          <w:lang w:val="en-US"/>
        </w:rPr>
        <w:t xml:space="preserve"> a wider public </w:t>
      </w:r>
      <w:r w:rsidR="001F57AC">
        <w:rPr>
          <w:lang w:val="en-US"/>
        </w:rPr>
        <w:t>what you do to</w:t>
      </w:r>
      <w:r w:rsidR="000F00A8">
        <w:rPr>
          <w:lang w:val="en-US"/>
        </w:rPr>
        <w:t xml:space="preserve"> </w:t>
      </w:r>
      <w:r w:rsidR="00391A21">
        <w:rPr>
          <w:lang w:val="en-US"/>
        </w:rPr>
        <w:t>make</w:t>
      </w:r>
      <w:r w:rsidR="00B90AC4">
        <w:rPr>
          <w:lang w:val="en-US"/>
        </w:rPr>
        <w:t xml:space="preserve"> </w:t>
      </w:r>
      <w:r w:rsidR="00FD5B8F" w:rsidRPr="00FD5B8F">
        <w:rPr>
          <w:lang w:val="en-US"/>
        </w:rPr>
        <w:t>your organisation more resource-</w:t>
      </w:r>
      <w:r w:rsidR="00FD5B8F">
        <w:rPr>
          <w:lang w:val="en-US"/>
        </w:rPr>
        <w:t>efficient</w:t>
      </w:r>
      <w:r w:rsidR="00FD5B8F" w:rsidRPr="00FD5B8F">
        <w:rPr>
          <w:lang w:val="en-US"/>
        </w:rPr>
        <w:t xml:space="preserve"> and climate-friendly</w:t>
      </w:r>
      <w:r w:rsidR="000E79F9" w:rsidRPr="00FD5B8F">
        <w:rPr>
          <w:lang w:val="en-US"/>
        </w:rPr>
        <w:t xml:space="preserve">? </w:t>
      </w:r>
      <w:r w:rsidR="00FD5B8F" w:rsidRPr="00FD5B8F">
        <w:rPr>
          <w:lang w:val="en-US"/>
        </w:rPr>
        <w:t xml:space="preserve">If that is the case, </w:t>
      </w:r>
      <w:r w:rsidR="00391A21">
        <w:rPr>
          <w:lang w:val="en-US"/>
        </w:rPr>
        <w:t>get involved in</w:t>
      </w:r>
      <w:r w:rsidR="00FD5B8F" w:rsidRPr="00FD5B8F">
        <w:rPr>
          <w:lang w:val="en-US"/>
        </w:rPr>
        <w:t xml:space="preserve"> </w:t>
      </w:r>
      <w:r w:rsidR="00EF3CDE" w:rsidRPr="00FD5B8F">
        <w:rPr>
          <w:lang w:val="en-US"/>
        </w:rPr>
        <w:t>#</w:t>
      </w:r>
      <w:r w:rsidR="00BE55A5" w:rsidRPr="00FD5B8F">
        <w:rPr>
          <w:lang w:val="en-US"/>
        </w:rPr>
        <w:t>eco</w:t>
      </w:r>
      <w:r w:rsidR="00EF3CDE" w:rsidRPr="00FD5B8F">
        <w:rPr>
          <w:lang w:val="en-US"/>
        </w:rPr>
        <w:t>flagship #EMAS</w:t>
      </w:r>
      <w:r w:rsidR="00B90AC4">
        <w:rPr>
          <w:lang w:val="en-US"/>
        </w:rPr>
        <w:t>, a campaign run by</w:t>
      </w:r>
      <w:r w:rsidR="00FD5B8F" w:rsidRPr="00FD5B8F">
        <w:rPr>
          <w:lang w:val="en-US"/>
        </w:rPr>
        <w:t xml:space="preserve"> the Association of German Chambers of Industry and Commerce</w:t>
      </w:r>
      <w:r w:rsidR="00EF3CDE" w:rsidRPr="00FD5B8F">
        <w:rPr>
          <w:lang w:val="en-US"/>
        </w:rPr>
        <w:t xml:space="preserve"> </w:t>
      </w:r>
      <w:r w:rsidR="00FD5B8F" w:rsidRPr="00FD5B8F">
        <w:rPr>
          <w:lang w:val="en-US"/>
        </w:rPr>
        <w:t>a</w:t>
      </w:r>
      <w:r w:rsidR="00EF3CDE" w:rsidRPr="00FD5B8F">
        <w:rPr>
          <w:lang w:val="en-US"/>
        </w:rPr>
        <w:t xml:space="preserve">nd </w:t>
      </w:r>
      <w:r w:rsidR="00FD5B8F">
        <w:rPr>
          <w:lang w:val="en-US"/>
        </w:rPr>
        <w:t>the o</w:t>
      </w:r>
      <w:r w:rsidR="00BD4E7F">
        <w:rPr>
          <w:lang w:val="en-US"/>
        </w:rPr>
        <w:t>ffice of the EMAS Advisory Board</w:t>
      </w:r>
      <w:r w:rsidR="00B62ED1">
        <w:rPr>
          <w:lang w:val="en-US"/>
        </w:rPr>
        <w:t>. Give a signal</w:t>
      </w:r>
      <w:r w:rsidR="001F57AC">
        <w:rPr>
          <w:lang w:val="en-US"/>
        </w:rPr>
        <w:t xml:space="preserve"> </w:t>
      </w:r>
      <w:r w:rsidR="00BD4E7F">
        <w:rPr>
          <w:lang w:val="en-US"/>
        </w:rPr>
        <w:t xml:space="preserve">on your premises and </w:t>
      </w:r>
      <w:r w:rsidR="00B62ED1">
        <w:rPr>
          <w:lang w:val="en-US"/>
        </w:rPr>
        <w:t>be</w:t>
      </w:r>
      <w:r w:rsidR="00391A21">
        <w:rPr>
          <w:lang w:val="en-US"/>
        </w:rPr>
        <w:t xml:space="preserve"> active across the</w:t>
      </w:r>
      <w:r w:rsidR="00B90AC4">
        <w:rPr>
          <w:lang w:val="en-US"/>
        </w:rPr>
        <w:t xml:space="preserve"> digital </w:t>
      </w:r>
      <w:r w:rsidR="0040612A">
        <w:rPr>
          <w:lang w:val="en-US"/>
        </w:rPr>
        <w:t>channels</w:t>
      </w:r>
      <w:r w:rsidR="00BD4E7F">
        <w:rPr>
          <w:lang w:val="en-US"/>
        </w:rPr>
        <w:t>.</w:t>
      </w:r>
    </w:p>
    <w:p w14:paraId="34999D12" w14:textId="77777777" w:rsidR="00EF3CDE" w:rsidRPr="00FD5B8F" w:rsidRDefault="00EF3CDE">
      <w:pPr>
        <w:rPr>
          <w:lang w:val="en-US"/>
        </w:rPr>
      </w:pPr>
    </w:p>
    <w:p w14:paraId="042B7CA8" w14:textId="3FB1A2F2" w:rsidR="00EF3CDE" w:rsidRPr="00BE55A5" w:rsidRDefault="00BD4E7F">
      <w:pPr>
        <w:rPr>
          <w:b/>
          <w:bCs/>
        </w:rPr>
      </w:pPr>
      <w:r>
        <w:rPr>
          <w:b/>
          <w:bCs/>
        </w:rPr>
        <w:t>How it works</w:t>
      </w:r>
    </w:p>
    <w:p w14:paraId="4B04790F" w14:textId="49FFCBBB" w:rsidR="00AD5E9A" w:rsidRPr="00553CD8" w:rsidRDefault="00B62ED1" w:rsidP="00AD5E9A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Show your green commitment and r</w:t>
      </w:r>
      <w:r w:rsidR="00BD4E7F" w:rsidRPr="00553CD8">
        <w:rPr>
          <w:lang w:val="en-US"/>
        </w:rPr>
        <w:t xml:space="preserve">aise </w:t>
      </w:r>
      <w:r w:rsidR="00F57D8C">
        <w:rPr>
          <w:lang w:val="en-US"/>
        </w:rPr>
        <w:t>the</w:t>
      </w:r>
      <w:r w:rsidR="00AD5E9A" w:rsidRPr="00553CD8">
        <w:rPr>
          <w:lang w:val="en-US"/>
        </w:rPr>
        <w:t xml:space="preserve"> EMAS</w:t>
      </w:r>
      <w:r w:rsidR="00BD4E7F" w:rsidRPr="00553CD8">
        <w:rPr>
          <w:lang w:val="en-US"/>
        </w:rPr>
        <w:t xml:space="preserve"> flag </w:t>
      </w:r>
      <w:r w:rsidR="000370ED">
        <w:rPr>
          <w:lang w:val="en-US"/>
        </w:rPr>
        <w:t>on your premises</w:t>
      </w:r>
      <w:r w:rsidR="005D4237" w:rsidRPr="00553CD8">
        <w:rPr>
          <w:lang w:val="en-US"/>
        </w:rPr>
        <w:t xml:space="preserve">. </w:t>
      </w:r>
      <w:r w:rsidR="00553CD8" w:rsidRPr="00553CD8">
        <w:rPr>
          <w:lang w:val="en-US"/>
        </w:rPr>
        <w:t xml:space="preserve">You can order </w:t>
      </w:r>
      <w:r w:rsidR="005D4237" w:rsidRPr="00553CD8">
        <w:rPr>
          <w:lang w:val="en-US"/>
        </w:rPr>
        <w:t>EMAS</w:t>
      </w:r>
      <w:r w:rsidR="00553CD8" w:rsidRPr="00553CD8">
        <w:rPr>
          <w:lang w:val="en-US"/>
        </w:rPr>
        <w:t xml:space="preserve"> flags at a </w:t>
      </w:r>
      <w:r w:rsidR="00EF26C6">
        <w:rPr>
          <w:lang w:val="en-US"/>
        </w:rPr>
        <w:t>low</w:t>
      </w:r>
      <w:r w:rsidR="00F57D8C">
        <w:rPr>
          <w:lang w:val="en-US"/>
        </w:rPr>
        <w:t xml:space="preserve"> price</w:t>
      </w:r>
      <w:r w:rsidR="00553CD8" w:rsidRPr="00553CD8">
        <w:rPr>
          <w:lang w:val="en-US"/>
        </w:rPr>
        <w:t xml:space="preserve"> </w:t>
      </w:r>
      <w:r w:rsidR="00376638">
        <w:rPr>
          <w:lang w:val="en-US"/>
        </w:rPr>
        <w:t>from</w:t>
      </w:r>
      <w:r w:rsidR="00553CD8" w:rsidRPr="00553CD8">
        <w:rPr>
          <w:lang w:val="en-US"/>
        </w:rPr>
        <w:t xml:space="preserve"> </w:t>
      </w:r>
      <w:r w:rsidR="00AD5E9A" w:rsidRPr="00553CD8">
        <w:rPr>
          <w:lang w:val="en-US"/>
        </w:rPr>
        <w:t xml:space="preserve">DIHK </w:t>
      </w:r>
      <w:r w:rsidR="005D4237" w:rsidRPr="00553CD8">
        <w:rPr>
          <w:lang w:val="en-US"/>
        </w:rPr>
        <w:t>(</w:t>
      </w:r>
      <w:r w:rsidR="00553CD8" w:rsidRPr="00553CD8">
        <w:rPr>
          <w:lang w:val="en-US"/>
        </w:rPr>
        <w:t>see below</w:t>
      </w:r>
      <w:r w:rsidR="005D4237" w:rsidRPr="00553CD8">
        <w:rPr>
          <w:lang w:val="en-US"/>
        </w:rPr>
        <w:t>)</w:t>
      </w:r>
      <w:r w:rsidR="00553CD8" w:rsidRPr="00553CD8">
        <w:rPr>
          <w:lang w:val="en-US"/>
        </w:rPr>
        <w:t>.</w:t>
      </w:r>
      <w:r w:rsidR="00553CD8">
        <w:rPr>
          <w:lang w:val="en-US"/>
        </w:rPr>
        <w:t xml:space="preserve"> </w:t>
      </w:r>
      <w:r w:rsidR="00EF26C6">
        <w:rPr>
          <w:lang w:val="en-US"/>
        </w:rPr>
        <w:t>Or</w:t>
      </w:r>
      <w:r>
        <w:rPr>
          <w:lang w:val="en-US"/>
        </w:rPr>
        <w:t xml:space="preserve"> else</w:t>
      </w:r>
      <w:r w:rsidR="00B90AC4">
        <w:rPr>
          <w:lang w:val="en-US"/>
        </w:rPr>
        <w:t xml:space="preserve"> y</w:t>
      </w:r>
      <w:r w:rsidR="00F57D8C">
        <w:rPr>
          <w:lang w:val="en-US"/>
        </w:rPr>
        <w:t>ou can o</w:t>
      </w:r>
      <w:r w:rsidR="00553CD8">
        <w:rPr>
          <w:lang w:val="en-US"/>
        </w:rPr>
        <w:t>f course</w:t>
      </w:r>
      <w:r w:rsidR="00553CD8" w:rsidRPr="00553CD8">
        <w:rPr>
          <w:lang w:val="en-US"/>
        </w:rPr>
        <w:t xml:space="preserve"> participate in the campaign without a flag</w:t>
      </w:r>
      <w:r w:rsidR="005D4237" w:rsidRPr="00553CD8">
        <w:rPr>
          <w:lang w:val="en-US"/>
        </w:rPr>
        <w:t>.</w:t>
      </w:r>
    </w:p>
    <w:p w14:paraId="7AEFF31D" w14:textId="59629DE0" w:rsidR="009D79C8" w:rsidRPr="00EF71BB" w:rsidRDefault="00EF71BB" w:rsidP="009D79C8">
      <w:pPr>
        <w:pStyle w:val="Listenabsatz"/>
        <w:numPr>
          <w:ilvl w:val="0"/>
          <w:numId w:val="2"/>
        </w:numPr>
        <w:rPr>
          <w:lang w:val="en-US"/>
        </w:rPr>
      </w:pPr>
      <w:r w:rsidRPr="00EF71BB">
        <w:rPr>
          <w:lang w:val="en-US"/>
        </w:rPr>
        <w:t xml:space="preserve">Take a </w:t>
      </w:r>
      <w:r w:rsidR="000370ED">
        <w:rPr>
          <w:lang w:val="en-US"/>
        </w:rPr>
        <w:t>beautiful picture</w:t>
      </w:r>
      <w:r w:rsidRPr="00EF71BB">
        <w:rPr>
          <w:lang w:val="en-US"/>
        </w:rPr>
        <w:t xml:space="preserve"> of the flag</w:t>
      </w:r>
      <w:r w:rsidR="00B62ED1">
        <w:rPr>
          <w:lang w:val="en-US"/>
        </w:rPr>
        <w:t xml:space="preserve"> flying</w:t>
      </w:r>
      <w:r w:rsidRPr="00EF71BB">
        <w:rPr>
          <w:lang w:val="en-US"/>
        </w:rPr>
        <w:t xml:space="preserve"> in front of your office </w:t>
      </w:r>
      <w:r>
        <w:rPr>
          <w:lang w:val="en-US"/>
        </w:rPr>
        <w:t xml:space="preserve">- </w:t>
      </w:r>
      <w:r w:rsidRPr="00EF71BB">
        <w:rPr>
          <w:lang w:val="en-US"/>
        </w:rPr>
        <w:t xml:space="preserve">or of something </w:t>
      </w:r>
      <w:r>
        <w:rPr>
          <w:lang w:val="en-US"/>
        </w:rPr>
        <w:t xml:space="preserve">else </w:t>
      </w:r>
      <w:r w:rsidRPr="00EF71BB">
        <w:rPr>
          <w:lang w:val="en-US"/>
        </w:rPr>
        <w:t xml:space="preserve">that </w:t>
      </w:r>
      <w:r w:rsidR="00F57D8C">
        <w:rPr>
          <w:lang w:val="en-US"/>
        </w:rPr>
        <w:t>demonstrates</w:t>
      </w:r>
      <w:r w:rsidRPr="00EF71BB">
        <w:rPr>
          <w:lang w:val="en-US"/>
        </w:rPr>
        <w:t xml:space="preserve"> your </w:t>
      </w:r>
      <w:r>
        <w:rPr>
          <w:lang w:val="en-US"/>
        </w:rPr>
        <w:t>EMAS commitment</w:t>
      </w:r>
      <w:r w:rsidR="005D4237" w:rsidRPr="00EF71BB">
        <w:rPr>
          <w:lang w:val="en-US"/>
        </w:rPr>
        <w:t xml:space="preserve">. </w:t>
      </w:r>
      <w:r w:rsidRPr="00EF71BB">
        <w:rPr>
          <w:lang w:val="en-US"/>
        </w:rPr>
        <w:t>Maybe with your colleagues</w:t>
      </w:r>
      <w:r w:rsidR="005D4237" w:rsidRPr="00EF71BB">
        <w:rPr>
          <w:lang w:val="en-US"/>
        </w:rPr>
        <w:t xml:space="preserve">. </w:t>
      </w:r>
      <w:r w:rsidRPr="00EF71BB">
        <w:rPr>
          <w:lang w:val="en-US"/>
        </w:rPr>
        <w:t>We have compiled a couple of tips</w:t>
      </w:r>
      <w:r w:rsidR="002E40EE">
        <w:rPr>
          <w:lang w:val="en-US"/>
        </w:rPr>
        <w:t xml:space="preserve"> for you below</w:t>
      </w:r>
      <w:r w:rsidR="005D4237" w:rsidRPr="00EF71BB">
        <w:rPr>
          <w:lang w:val="en-US"/>
        </w:rPr>
        <w:t>.</w:t>
      </w:r>
    </w:p>
    <w:p w14:paraId="624E8B94" w14:textId="25411579" w:rsidR="009D79C8" w:rsidRPr="002714A4" w:rsidRDefault="00F12F51" w:rsidP="00146B5E">
      <w:pPr>
        <w:pStyle w:val="Listenabsatz"/>
        <w:numPr>
          <w:ilvl w:val="0"/>
          <w:numId w:val="2"/>
        </w:numPr>
        <w:rPr>
          <w:lang w:val="en-US"/>
        </w:rPr>
      </w:pPr>
      <w:r w:rsidRPr="00CD7C77">
        <w:rPr>
          <w:lang w:val="en-US"/>
        </w:rPr>
        <w:t>Formulate a short message for your social media channels</w:t>
      </w:r>
      <w:r w:rsidR="00934791" w:rsidRPr="00CD7C77">
        <w:rPr>
          <w:lang w:val="en-US"/>
        </w:rPr>
        <w:t xml:space="preserve"> (</w:t>
      </w:r>
      <w:r w:rsidRPr="00CD7C77">
        <w:rPr>
          <w:lang w:val="en-US"/>
        </w:rPr>
        <w:t>e.g.</w:t>
      </w:r>
      <w:r w:rsidR="00934791" w:rsidRPr="00CD7C77">
        <w:rPr>
          <w:lang w:val="en-US"/>
        </w:rPr>
        <w:t xml:space="preserve"> Facebook, Twitter, Instagram)</w:t>
      </w:r>
      <w:r w:rsidR="00CD7C77" w:rsidRPr="00CD7C77">
        <w:rPr>
          <w:lang w:val="en-US"/>
        </w:rPr>
        <w:t xml:space="preserve"> </w:t>
      </w:r>
      <w:r w:rsidR="000370ED">
        <w:rPr>
          <w:lang w:val="en-US"/>
        </w:rPr>
        <w:t>to describe</w:t>
      </w:r>
      <w:r w:rsidR="00CD7C77" w:rsidRPr="00CD7C77">
        <w:rPr>
          <w:lang w:val="en-US"/>
        </w:rPr>
        <w:t xml:space="preserve"> </w:t>
      </w:r>
      <w:r w:rsidRPr="00CD7C77">
        <w:rPr>
          <w:lang w:val="en-US"/>
        </w:rPr>
        <w:t>your commitment</w:t>
      </w:r>
      <w:r w:rsidR="00CD7C77" w:rsidRPr="00CD7C77">
        <w:rPr>
          <w:lang w:val="en-US"/>
        </w:rPr>
        <w:t xml:space="preserve">. </w:t>
      </w:r>
      <w:r w:rsidR="00CD7C77" w:rsidRPr="002714A4">
        <w:rPr>
          <w:lang w:val="en-US"/>
        </w:rPr>
        <w:t>The description should be</w:t>
      </w:r>
      <w:r w:rsidRPr="002714A4">
        <w:rPr>
          <w:lang w:val="en-US"/>
        </w:rPr>
        <w:t xml:space="preserve"> short and sweet</w:t>
      </w:r>
      <w:r w:rsidR="00BE55A5" w:rsidRPr="002714A4">
        <w:rPr>
          <w:lang w:val="en-US"/>
        </w:rPr>
        <w:t xml:space="preserve">. </w:t>
      </w:r>
      <w:r w:rsidR="00CD7C77" w:rsidRPr="002714A4">
        <w:rPr>
          <w:lang w:val="en-US"/>
        </w:rPr>
        <w:t>Please note</w:t>
      </w:r>
      <w:r w:rsidR="00604CB3" w:rsidRPr="002714A4">
        <w:rPr>
          <w:lang w:val="en-US"/>
        </w:rPr>
        <w:t xml:space="preserve">: </w:t>
      </w:r>
      <w:r w:rsidR="002714A4" w:rsidRPr="002714A4">
        <w:rPr>
          <w:lang w:val="en-US"/>
        </w:rPr>
        <w:t xml:space="preserve">the limit of </w:t>
      </w:r>
      <w:r w:rsidR="000E79F9" w:rsidRPr="002714A4">
        <w:rPr>
          <w:lang w:val="en-US"/>
        </w:rPr>
        <w:t>T</w:t>
      </w:r>
      <w:r w:rsidR="00604CB3" w:rsidRPr="002714A4">
        <w:rPr>
          <w:lang w:val="en-US"/>
        </w:rPr>
        <w:t>witter</w:t>
      </w:r>
      <w:r w:rsidR="00CD7C77" w:rsidRPr="002714A4">
        <w:rPr>
          <w:lang w:val="en-US"/>
        </w:rPr>
        <w:t xml:space="preserve"> posts </w:t>
      </w:r>
      <w:r w:rsidR="002714A4">
        <w:rPr>
          <w:lang w:val="en-US"/>
        </w:rPr>
        <w:t xml:space="preserve">is </w:t>
      </w:r>
      <w:r w:rsidR="00604CB3" w:rsidRPr="002714A4">
        <w:rPr>
          <w:lang w:val="en-US"/>
        </w:rPr>
        <w:t xml:space="preserve">280 </w:t>
      </w:r>
      <w:r w:rsidR="002714A4">
        <w:rPr>
          <w:lang w:val="en-US"/>
        </w:rPr>
        <w:t>characters</w:t>
      </w:r>
      <w:r w:rsidR="00604CB3" w:rsidRPr="002714A4">
        <w:rPr>
          <w:lang w:val="en-US"/>
        </w:rPr>
        <w:t>.</w:t>
      </w:r>
    </w:p>
    <w:p w14:paraId="7A4DAA44" w14:textId="1EF0474B" w:rsidR="009D79C8" w:rsidRPr="002714A4" w:rsidRDefault="002714A4" w:rsidP="00146B5E">
      <w:pPr>
        <w:pStyle w:val="Listenabsatz"/>
        <w:numPr>
          <w:ilvl w:val="0"/>
          <w:numId w:val="2"/>
        </w:numPr>
        <w:rPr>
          <w:lang w:val="en-US"/>
        </w:rPr>
      </w:pPr>
      <w:r w:rsidRPr="002714A4">
        <w:rPr>
          <w:lang w:val="en-US"/>
        </w:rPr>
        <w:t>Complete your short message with the hashtag</w:t>
      </w:r>
      <w:r w:rsidR="00956A81" w:rsidRPr="002714A4">
        <w:rPr>
          <w:lang w:val="en-US"/>
        </w:rPr>
        <w:t xml:space="preserve"> #ecoflagship #EMAS. </w:t>
      </w:r>
      <w:r w:rsidRPr="002714A4">
        <w:rPr>
          <w:lang w:val="en-US"/>
        </w:rPr>
        <w:t>You can also a</w:t>
      </w:r>
      <w:r>
        <w:rPr>
          <w:lang w:val="en-US"/>
        </w:rPr>
        <w:t>dd other suitable hashtags, e.g</w:t>
      </w:r>
      <w:r w:rsidR="00B330DD" w:rsidRPr="002714A4">
        <w:rPr>
          <w:lang w:val="en-US"/>
        </w:rPr>
        <w:t>. #</w:t>
      </w:r>
      <w:r w:rsidRPr="002714A4">
        <w:rPr>
          <w:lang w:val="en-US"/>
        </w:rPr>
        <w:t>sustainable</w:t>
      </w:r>
      <w:r w:rsidR="00B330DD" w:rsidRPr="002714A4">
        <w:rPr>
          <w:lang w:val="en-US"/>
        </w:rPr>
        <w:t>, #</w:t>
      </w:r>
      <w:r>
        <w:rPr>
          <w:lang w:val="en-US"/>
        </w:rPr>
        <w:t>eco-friendly</w:t>
      </w:r>
      <w:r w:rsidR="00B330DD" w:rsidRPr="002714A4">
        <w:rPr>
          <w:lang w:val="en-US"/>
        </w:rPr>
        <w:t xml:space="preserve"> etc.</w:t>
      </w:r>
    </w:p>
    <w:p w14:paraId="1089FC6D" w14:textId="34046069" w:rsidR="009D79C8" w:rsidRPr="000C4A7F" w:rsidRDefault="000C4A7F" w:rsidP="009D79C8">
      <w:pPr>
        <w:pStyle w:val="Listenabsatz"/>
        <w:numPr>
          <w:ilvl w:val="0"/>
          <w:numId w:val="2"/>
        </w:numPr>
        <w:rPr>
          <w:lang w:val="en-US"/>
        </w:rPr>
      </w:pPr>
      <w:r w:rsidRPr="000C4A7F">
        <w:rPr>
          <w:lang w:val="en-US"/>
        </w:rPr>
        <w:t xml:space="preserve">Invite other people and institutions to share </w:t>
      </w:r>
      <w:r w:rsidR="00D655EC">
        <w:rPr>
          <w:lang w:val="en-US"/>
        </w:rPr>
        <w:t>the message</w:t>
      </w:r>
      <w:r w:rsidR="00B62ED1">
        <w:rPr>
          <w:lang w:val="en-US"/>
        </w:rPr>
        <w:t>:</w:t>
      </w:r>
      <w:r w:rsidRPr="000C4A7F">
        <w:rPr>
          <w:lang w:val="en-US"/>
        </w:rPr>
        <w:t xml:space="preserve"> </w:t>
      </w:r>
      <w:r w:rsidR="00D655EC">
        <w:rPr>
          <w:lang w:val="en-US"/>
        </w:rPr>
        <w:t>send the post to others</w:t>
      </w:r>
      <w:r w:rsidR="00BE55A5" w:rsidRPr="000C4A7F">
        <w:rPr>
          <w:lang w:val="en-US"/>
        </w:rPr>
        <w:t xml:space="preserve">, </w:t>
      </w:r>
      <w:r w:rsidR="00D655EC">
        <w:rPr>
          <w:lang w:val="en-US"/>
        </w:rPr>
        <w:t>e.g. by posting in a group or</w:t>
      </w:r>
      <w:r w:rsidR="000370ED">
        <w:rPr>
          <w:lang w:val="en-US"/>
        </w:rPr>
        <w:t xml:space="preserve"> by</w:t>
      </w:r>
      <w:r w:rsidR="00D655EC">
        <w:rPr>
          <w:lang w:val="en-US"/>
        </w:rPr>
        <w:t xml:space="preserve"> adding </w:t>
      </w:r>
      <w:r w:rsidR="00BE55A5" w:rsidRPr="000C4A7F">
        <w:rPr>
          <w:lang w:val="en-US"/>
        </w:rPr>
        <w:t>@(</w:t>
      </w:r>
      <w:r w:rsidR="00D655EC">
        <w:rPr>
          <w:lang w:val="en-US"/>
        </w:rPr>
        <w:t>name of person or institution</w:t>
      </w:r>
      <w:r w:rsidR="00BE55A5" w:rsidRPr="000C4A7F">
        <w:rPr>
          <w:lang w:val="en-US"/>
        </w:rPr>
        <w:t xml:space="preserve">) </w:t>
      </w:r>
      <w:r w:rsidR="00D655EC">
        <w:rPr>
          <w:lang w:val="en-US"/>
        </w:rPr>
        <w:t>to the message</w:t>
      </w:r>
      <w:r w:rsidR="00EC1310" w:rsidRPr="000C4A7F">
        <w:rPr>
          <w:lang w:val="en-US"/>
        </w:rPr>
        <w:t xml:space="preserve">. </w:t>
      </w:r>
    </w:p>
    <w:p w14:paraId="18A58FAE" w14:textId="04675C06" w:rsidR="00EC1310" w:rsidRPr="00D655EC" w:rsidRDefault="00D655EC" w:rsidP="009D79C8">
      <w:pPr>
        <w:pStyle w:val="Listenabsatz"/>
        <w:numPr>
          <w:ilvl w:val="0"/>
          <w:numId w:val="2"/>
        </w:numPr>
        <w:rPr>
          <w:lang w:val="en-US"/>
        </w:rPr>
      </w:pPr>
      <w:r w:rsidRPr="00D655EC">
        <w:rPr>
          <w:lang w:val="en-US"/>
        </w:rPr>
        <w:t xml:space="preserve">You can also create a link to your website and/or </w:t>
      </w:r>
      <w:r>
        <w:rPr>
          <w:lang w:val="en-US"/>
        </w:rPr>
        <w:t xml:space="preserve">to </w:t>
      </w:r>
      <w:r w:rsidRPr="00D655EC">
        <w:rPr>
          <w:lang w:val="en-US"/>
        </w:rPr>
        <w:t>your latest environmental statement</w:t>
      </w:r>
      <w:r w:rsidR="00EC1310" w:rsidRPr="00D655EC">
        <w:rPr>
          <w:lang w:val="en-US"/>
        </w:rPr>
        <w:t>.</w:t>
      </w:r>
    </w:p>
    <w:p w14:paraId="4E6921EB" w14:textId="0D869B7A" w:rsidR="00C9758C" w:rsidRPr="00C45C29" w:rsidRDefault="00D655EC" w:rsidP="009D79C8">
      <w:pPr>
        <w:pStyle w:val="Listenabsatz"/>
        <w:numPr>
          <w:ilvl w:val="0"/>
          <w:numId w:val="2"/>
        </w:numPr>
        <w:rPr>
          <w:lang w:val="en-US"/>
        </w:rPr>
      </w:pPr>
      <w:r w:rsidRPr="00D655EC">
        <w:rPr>
          <w:lang w:val="en-US"/>
        </w:rPr>
        <w:t xml:space="preserve">Post your photo and your message </w:t>
      </w:r>
      <w:r w:rsidR="00417562">
        <w:rPr>
          <w:lang w:val="en-US"/>
        </w:rPr>
        <w:t>on</w:t>
      </w:r>
      <w:r w:rsidRPr="00D655EC">
        <w:rPr>
          <w:lang w:val="en-US"/>
        </w:rPr>
        <w:t xml:space="preserve"> 28</w:t>
      </w:r>
      <w:r w:rsidR="000370ED">
        <w:rPr>
          <w:lang w:val="en-US"/>
        </w:rPr>
        <w:t>-</w:t>
      </w:r>
      <w:r w:rsidRPr="00D655EC">
        <w:rPr>
          <w:lang w:val="en-US"/>
        </w:rPr>
        <w:t xml:space="preserve">29 </w:t>
      </w:r>
      <w:r w:rsidR="00C9758C" w:rsidRPr="00D655EC">
        <w:rPr>
          <w:lang w:val="en-US"/>
        </w:rPr>
        <w:t>September 2020</w:t>
      </w:r>
      <w:r w:rsidR="00116FA6" w:rsidRPr="00D655EC">
        <w:rPr>
          <w:lang w:val="en-US"/>
        </w:rPr>
        <w:t>.</w:t>
      </w:r>
      <w:r w:rsidR="00C9758C" w:rsidRPr="00D655EC">
        <w:rPr>
          <w:lang w:val="en-US"/>
        </w:rPr>
        <w:t xml:space="preserve"> </w:t>
      </w:r>
      <w:r w:rsidR="00417562">
        <w:rPr>
          <w:lang w:val="en-US"/>
        </w:rPr>
        <w:t>T</w:t>
      </w:r>
      <w:r w:rsidRPr="00C45C29">
        <w:rPr>
          <w:lang w:val="en-US"/>
        </w:rPr>
        <w:t xml:space="preserve">he </w:t>
      </w:r>
      <w:r w:rsidR="00C45C29" w:rsidRPr="00C45C29">
        <w:rPr>
          <w:lang w:val="en-US"/>
        </w:rPr>
        <w:t xml:space="preserve">campaign </w:t>
      </w:r>
      <w:r w:rsidR="007B7C3B">
        <w:rPr>
          <w:lang w:val="en-US"/>
        </w:rPr>
        <w:t>will take</w:t>
      </w:r>
      <w:r w:rsidR="00C45C29" w:rsidRPr="00C45C29">
        <w:rPr>
          <w:lang w:val="en-US"/>
        </w:rPr>
        <w:t xml:space="preserve"> place</w:t>
      </w:r>
      <w:r w:rsidR="00417562">
        <w:rPr>
          <w:lang w:val="en-US"/>
        </w:rPr>
        <w:t xml:space="preserve"> on these two days</w:t>
      </w:r>
      <w:r w:rsidR="00C9758C" w:rsidRPr="00C45C29">
        <w:rPr>
          <w:lang w:val="en-US"/>
        </w:rPr>
        <w:t>.</w:t>
      </w:r>
    </w:p>
    <w:p w14:paraId="2285D4E3" w14:textId="77777777" w:rsidR="00934791" w:rsidRPr="00C45C29" w:rsidRDefault="00934791" w:rsidP="00934791">
      <w:pPr>
        <w:rPr>
          <w:lang w:val="en-US"/>
        </w:rPr>
      </w:pPr>
    </w:p>
    <w:p w14:paraId="1A73921C" w14:textId="26F37131" w:rsidR="001156A4" w:rsidRPr="007B7C3B" w:rsidRDefault="007B7C3B" w:rsidP="001156A4">
      <w:pPr>
        <w:rPr>
          <w:lang w:val="en-US"/>
        </w:rPr>
      </w:pPr>
      <w:r w:rsidRPr="007B7C3B">
        <w:rPr>
          <w:lang w:val="en-US"/>
        </w:rPr>
        <w:t xml:space="preserve">At the same time, a conference of the Federal Environment Ministry will be held </w:t>
      </w:r>
      <w:r>
        <w:rPr>
          <w:lang w:val="en-US"/>
        </w:rPr>
        <w:t xml:space="preserve">in Berlin </w:t>
      </w:r>
      <w:r w:rsidR="00D470FD">
        <w:rPr>
          <w:lang w:val="en-US"/>
        </w:rPr>
        <w:t>to celebrate</w:t>
      </w:r>
      <w:r w:rsidRPr="007B7C3B">
        <w:rPr>
          <w:lang w:val="en-US"/>
        </w:rPr>
        <w:t xml:space="preserve"> the 25th anniversary of EMAS, along with workshops of the EMAS Advisory Board</w:t>
      </w:r>
      <w:r>
        <w:rPr>
          <w:lang w:val="en-US"/>
        </w:rPr>
        <w:t>,</w:t>
      </w:r>
      <w:r w:rsidRPr="007B7C3B">
        <w:rPr>
          <w:lang w:val="en-US"/>
        </w:rPr>
        <w:t xml:space="preserve"> in collaboration with the </w:t>
      </w:r>
      <w:r w:rsidR="00C546A7" w:rsidRPr="00C546A7">
        <w:rPr>
          <w:lang w:val="en-US"/>
        </w:rPr>
        <w:t xml:space="preserve">Association of German Chambers of Industry and Commerce </w:t>
      </w:r>
      <w:r w:rsidR="001156A4" w:rsidRPr="007B7C3B">
        <w:rPr>
          <w:lang w:val="en-US"/>
        </w:rPr>
        <w:t>(</w:t>
      </w:r>
      <w:r w:rsidR="00C546A7">
        <w:rPr>
          <w:lang w:val="en-US"/>
        </w:rPr>
        <w:t xml:space="preserve">more detailed information about the events will be available </w:t>
      </w:r>
      <w:r w:rsidR="00D470FD">
        <w:rPr>
          <w:lang w:val="en-US"/>
        </w:rPr>
        <w:t xml:space="preserve">very </w:t>
      </w:r>
      <w:r w:rsidR="00C546A7">
        <w:rPr>
          <w:lang w:val="en-US"/>
        </w:rPr>
        <w:t>soon at</w:t>
      </w:r>
      <w:r w:rsidR="001156A4" w:rsidRPr="007B7C3B">
        <w:rPr>
          <w:lang w:val="en-US"/>
        </w:rPr>
        <w:t xml:space="preserve"> www.emas.de).</w:t>
      </w:r>
    </w:p>
    <w:p w14:paraId="0344D7AB" w14:textId="033145C4" w:rsidR="00EC1310" w:rsidRPr="006C317B" w:rsidRDefault="006C317B">
      <w:pPr>
        <w:rPr>
          <w:rStyle w:val="diy96o5h"/>
          <w:lang w:val="en-US"/>
        </w:rPr>
      </w:pPr>
      <w:r w:rsidRPr="006C317B">
        <w:rPr>
          <w:lang w:val="en-US"/>
        </w:rPr>
        <w:t>We will be delighted to receive your posts</w:t>
      </w:r>
      <w:r>
        <w:rPr>
          <w:lang w:val="en-US"/>
        </w:rPr>
        <w:t xml:space="preserve"> on Twitter or Facebook. </w:t>
      </w:r>
      <w:r w:rsidRPr="006C317B">
        <w:rPr>
          <w:lang w:val="en-US"/>
        </w:rPr>
        <w:t>We will</w:t>
      </w:r>
      <w:r w:rsidR="00D470FD">
        <w:rPr>
          <w:lang w:val="en-US"/>
        </w:rPr>
        <w:t xml:space="preserve"> ‘like’</w:t>
      </w:r>
      <w:r w:rsidRPr="006C317B">
        <w:rPr>
          <w:lang w:val="en-US"/>
        </w:rPr>
        <w:t xml:space="preserve"> </w:t>
      </w:r>
      <w:r w:rsidR="00DA4B1B">
        <w:rPr>
          <w:lang w:val="en-US"/>
        </w:rPr>
        <w:t>your posts</w:t>
      </w:r>
      <w:r w:rsidRPr="006C317B">
        <w:rPr>
          <w:lang w:val="en-US"/>
        </w:rPr>
        <w:t xml:space="preserve"> and </w:t>
      </w:r>
      <w:r w:rsidR="00376638">
        <w:rPr>
          <w:lang w:val="en-US"/>
        </w:rPr>
        <w:t>forward</w:t>
      </w:r>
      <w:r w:rsidRPr="006C317B">
        <w:rPr>
          <w:lang w:val="en-US"/>
        </w:rPr>
        <w:t xml:space="preserve"> them</w:t>
      </w:r>
      <w:r w:rsidR="00EC1310" w:rsidRPr="006C317B">
        <w:rPr>
          <w:lang w:val="en-US"/>
        </w:rPr>
        <w:t>: Facebook: @EMAS @</w:t>
      </w:r>
      <w:r w:rsidR="00AD5E9A" w:rsidRPr="006C317B">
        <w:rPr>
          <w:lang w:val="en-US"/>
        </w:rPr>
        <w:t>DIHKBerlin</w:t>
      </w:r>
      <w:r w:rsidR="009D79C8" w:rsidRPr="006C317B">
        <w:rPr>
          <w:lang w:val="en-US"/>
        </w:rPr>
        <w:t>, twitter: @</w:t>
      </w:r>
      <w:r w:rsidR="00934791" w:rsidRPr="006C317B">
        <w:rPr>
          <w:rStyle w:val="diy96o5h"/>
          <w:lang w:val="en-US"/>
        </w:rPr>
        <w:t>DIHK</w:t>
      </w:r>
      <w:r w:rsidR="00AD5E9A" w:rsidRPr="006C317B">
        <w:rPr>
          <w:rStyle w:val="diy96o5h"/>
          <w:lang w:val="en-US"/>
        </w:rPr>
        <w:t>_News</w:t>
      </w:r>
    </w:p>
    <w:p w14:paraId="652A16E7" w14:textId="77777777" w:rsidR="00C349F1" w:rsidRPr="006C317B" w:rsidRDefault="00C349F1">
      <w:pPr>
        <w:rPr>
          <w:lang w:val="en-US"/>
        </w:rPr>
      </w:pPr>
    </w:p>
    <w:p w14:paraId="752115A4" w14:textId="26EAF8B6" w:rsidR="00604CB3" w:rsidRPr="00376638" w:rsidRDefault="00376638" w:rsidP="00C6737D">
      <w:pPr>
        <w:rPr>
          <w:b/>
          <w:bCs/>
          <w:lang w:val="en-US"/>
        </w:rPr>
      </w:pPr>
      <w:r w:rsidRPr="00376638">
        <w:rPr>
          <w:b/>
          <w:bCs/>
          <w:lang w:val="en-US"/>
        </w:rPr>
        <w:t>Where can I get an</w:t>
      </w:r>
      <w:r w:rsidR="004D6B01" w:rsidRPr="00376638">
        <w:rPr>
          <w:b/>
          <w:bCs/>
          <w:lang w:val="en-US"/>
        </w:rPr>
        <w:t xml:space="preserve"> EMAS</w:t>
      </w:r>
      <w:r w:rsidRPr="00376638">
        <w:rPr>
          <w:b/>
          <w:bCs/>
          <w:lang w:val="en-US"/>
        </w:rPr>
        <w:t xml:space="preserve"> flag</w:t>
      </w:r>
      <w:r w:rsidR="004D6B01" w:rsidRPr="00376638">
        <w:rPr>
          <w:b/>
          <w:bCs/>
          <w:lang w:val="en-US"/>
        </w:rPr>
        <w:t>?</w:t>
      </w:r>
    </w:p>
    <w:p w14:paraId="03B6C557" w14:textId="3681EE0A" w:rsidR="004D6B01" w:rsidRPr="001A5271" w:rsidRDefault="00376638" w:rsidP="00C6737D">
      <w:pPr>
        <w:rPr>
          <w:lang w:val="en-US"/>
        </w:rPr>
      </w:pPr>
      <w:r w:rsidRPr="00EE0068">
        <w:rPr>
          <w:lang w:val="en-US"/>
        </w:rPr>
        <w:lastRenderedPageBreak/>
        <w:t>The Association of German Chambers of Industry and Commerce now gives you the opportunity to buy</w:t>
      </w:r>
      <w:r w:rsidR="00713118">
        <w:rPr>
          <w:lang w:val="en-US"/>
        </w:rPr>
        <w:t xml:space="preserve"> one</w:t>
      </w:r>
      <w:r w:rsidRPr="00EE0068">
        <w:rPr>
          <w:lang w:val="en-US"/>
        </w:rPr>
        <w:t xml:space="preserve"> </w:t>
      </w:r>
      <w:r w:rsidR="00EE0068" w:rsidRPr="00EE0068">
        <w:rPr>
          <w:lang w:val="en-US"/>
        </w:rPr>
        <w:t xml:space="preserve">or more EMAS flags with a German or English logo at a very reasonable price </w:t>
      </w:r>
      <w:r w:rsidR="00DA4B1B">
        <w:rPr>
          <w:lang w:val="en-US"/>
        </w:rPr>
        <w:t>in</w:t>
      </w:r>
      <w:r w:rsidR="00EE0068">
        <w:rPr>
          <w:lang w:val="en-US"/>
        </w:rPr>
        <w:t xml:space="preserve"> </w:t>
      </w:r>
      <w:r w:rsidR="00EE0068" w:rsidRPr="00EE0068">
        <w:rPr>
          <w:lang w:val="en-US"/>
        </w:rPr>
        <w:t>a collective purchas</w:t>
      </w:r>
      <w:r w:rsidR="00DA4B1B">
        <w:rPr>
          <w:lang w:val="en-US"/>
        </w:rPr>
        <w:t>e</w:t>
      </w:r>
      <w:r w:rsidR="00EE0068" w:rsidRPr="00EE0068">
        <w:rPr>
          <w:lang w:val="en-US"/>
        </w:rPr>
        <w:t xml:space="preserve"> order</w:t>
      </w:r>
      <w:r w:rsidR="004D6B01" w:rsidRPr="00EE0068">
        <w:rPr>
          <w:lang w:val="en-US"/>
        </w:rPr>
        <w:t xml:space="preserve">. </w:t>
      </w:r>
      <w:r w:rsidR="00E2129D">
        <w:rPr>
          <w:lang w:val="en-US"/>
        </w:rPr>
        <w:t>D</w:t>
      </w:r>
      <w:r w:rsidR="005B06D4">
        <w:rPr>
          <w:lang w:val="en-US"/>
        </w:rPr>
        <w:t>e</w:t>
      </w:r>
      <w:r w:rsidR="00B007E9">
        <w:rPr>
          <w:lang w:val="en-US"/>
        </w:rPr>
        <w:t xml:space="preserve">livery </w:t>
      </w:r>
      <w:r w:rsidR="00E2129D">
        <w:rPr>
          <w:lang w:val="en-US"/>
        </w:rPr>
        <w:t>(</w:t>
      </w:r>
      <w:r w:rsidR="00EF6BC9">
        <w:rPr>
          <w:lang w:val="en-US"/>
        </w:rPr>
        <w:t>with</w:t>
      </w:r>
      <w:r w:rsidR="00E2129D">
        <w:rPr>
          <w:lang w:val="en-US"/>
        </w:rPr>
        <w:t xml:space="preserve"> invoice)</w:t>
      </w:r>
      <w:r w:rsidR="00B007E9">
        <w:rPr>
          <w:lang w:val="en-US"/>
        </w:rPr>
        <w:t xml:space="preserve"> will </w:t>
      </w:r>
      <w:r w:rsidR="00DA4B1B">
        <w:rPr>
          <w:lang w:val="en-US"/>
        </w:rPr>
        <w:t xml:space="preserve">be </w:t>
      </w:r>
      <w:r w:rsidR="00E2129D">
        <w:rPr>
          <w:lang w:val="en-US"/>
        </w:rPr>
        <w:t>made</w:t>
      </w:r>
      <w:r w:rsidR="005B06D4" w:rsidRPr="005B06D4">
        <w:rPr>
          <w:lang w:val="en-US"/>
        </w:rPr>
        <w:t xml:space="preserve"> to you</w:t>
      </w:r>
      <w:r w:rsidR="00B007E9">
        <w:rPr>
          <w:lang w:val="en-US"/>
        </w:rPr>
        <w:t xml:space="preserve"> </w:t>
      </w:r>
      <w:r w:rsidR="005B06D4" w:rsidRPr="005B06D4">
        <w:rPr>
          <w:lang w:val="en-US"/>
        </w:rPr>
        <w:t xml:space="preserve">directly </w:t>
      </w:r>
      <w:r w:rsidR="00DA4B1B">
        <w:rPr>
          <w:lang w:val="en-US"/>
        </w:rPr>
        <w:t>by</w:t>
      </w:r>
      <w:r w:rsidR="00B007E9" w:rsidRPr="00B007E9">
        <w:rPr>
          <w:lang w:val="en-US"/>
        </w:rPr>
        <w:t xml:space="preserve"> the printing company</w:t>
      </w:r>
      <w:r w:rsidR="004D6B01" w:rsidRPr="00B007E9">
        <w:rPr>
          <w:lang w:val="en-US"/>
        </w:rPr>
        <w:t xml:space="preserve">. </w:t>
      </w:r>
      <w:r w:rsidR="001A5271" w:rsidRPr="001A5271">
        <w:rPr>
          <w:lang w:val="en-US"/>
        </w:rPr>
        <w:t xml:space="preserve">You can request </w:t>
      </w:r>
      <w:r w:rsidR="005B06D4">
        <w:rPr>
          <w:lang w:val="en-US"/>
        </w:rPr>
        <w:t>an</w:t>
      </w:r>
      <w:r w:rsidR="001A5271" w:rsidRPr="001A5271">
        <w:rPr>
          <w:lang w:val="en-US"/>
        </w:rPr>
        <w:t xml:space="preserve"> order form by sending a short email to</w:t>
      </w:r>
      <w:r w:rsidR="004D6B01" w:rsidRPr="001A5271">
        <w:rPr>
          <w:lang w:val="en-US"/>
        </w:rPr>
        <w:t xml:space="preserve"> </w:t>
      </w:r>
      <w:hyperlink r:id="rId6" w:history="1">
        <w:r w:rsidR="004D6B01" w:rsidRPr="001A5271">
          <w:rPr>
            <w:lang w:val="en-US"/>
          </w:rPr>
          <w:t>emas@dihk.de</w:t>
        </w:r>
      </w:hyperlink>
      <w:r w:rsidR="004D6B01" w:rsidRPr="001A5271">
        <w:rPr>
          <w:lang w:val="en-US"/>
        </w:rPr>
        <w:t>.</w:t>
      </w:r>
    </w:p>
    <w:p w14:paraId="2DC44422" w14:textId="0278B547" w:rsidR="004D6B01" w:rsidRPr="001A5271" w:rsidRDefault="004D6B01" w:rsidP="00C6737D">
      <w:pPr>
        <w:rPr>
          <w:b/>
          <w:bCs/>
          <w:lang w:val="en-US"/>
        </w:rPr>
      </w:pPr>
    </w:p>
    <w:p w14:paraId="005C2957" w14:textId="5BCC7038" w:rsidR="004D6B01" w:rsidRPr="00DD0DCC" w:rsidRDefault="00DD0DCC" w:rsidP="004D6B01">
      <w:pPr>
        <w:rPr>
          <w:b/>
          <w:bCs/>
          <w:lang w:val="en-US"/>
        </w:rPr>
      </w:pPr>
      <w:r w:rsidRPr="00DD0DCC">
        <w:rPr>
          <w:b/>
          <w:bCs/>
          <w:lang w:val="en-US"/>
        </w:rPr>
        <w:t>If you have any further questions about the campaign</w:t>
      </w:r>
      <w:r w:rsidR="004D6B01" w:rsidRPr="00DD0DCC">
        <w:rPr>
          <w:b/>
          <w:bCs/>
          <w:lang w:val="en-US"/>
        </w:rPr>
        <w:t xml:space="preserve">, </w:t>
      </w:r>
      <w:r>
        <w:rPr>
          <w:b/>
          <w:bCs/>
          <w:lang w:val="en-US"/>
        </w:rPr>
        <w:t>please contact us</w:t>
      </w:r>
      <w:r w:rsidR="004D6B01" w:rsidRPr="00DD0DCC">
        <w:rPr>
          <w:b/>
          <w:bCs/>
          <w:lang w:val="en-US"/>
        </w:rPr>
        <w:t>:</w:t>
      </w:r>
    </w:p>
    <w:p w14:paraId="6AAA9FD5" w14:textId="267AB1E8" w:rsidR="004D6B01" w:rsidRPr="00DD0DCC" w:rsidRDefault="004D6B01" w:rsidP="004D6B01">
      <w:pPr>
        <w:rPr>
          <w:lang w:val="en-US"/>
        </w:rPr>
      </w:pPr>
      <w:r w:rsidRPr="00DD0DCC">
        <w:rPr>
          <w:lang w:val="en-US"/>
        </w:rPr>
        <w:t xml:space="preserve">DIHK </w:t>
      </w:r>
      <w:r w:rsidR="00442F89">
        <w:rPr>
          <w:lang w:val="en-US"/>
        </w:rPr>
        <w:t>(</w:t>
      </w:r>
      <w:r w:rsidR="00DD0DCC" w:rsidRPr="00DD0DCC">
        <w:rPr>
          <w:lang w:val="en-US"/>
        </w:rPr>
        <w:t>Association of German Chambers of Industry and Commerce e. V.</w:t>
      </w:r>
      <w:r w:rsidR="00442F89">
        <w:rPr>
          <w:lang w:val="en-US"/>
        </w:rPr>
        <w:t>)</w:t>
      </w:r>
      <w:r w:rsidRPr="00DD0DCC">
        <w:rPr>
          <w:lang w:val="en-US"/>
        </w:rPr>
        <w:t xml:space="preserve">: Martina Stirnberg, </w:t>
      </w:r>
      <w:hyperlink r:id="rId7" w:history="1">
        <w:r w:rsidRPr="00DD0DCC">
          <w:rPr>
            <w:rStyle w:val="Hyperlink"/>
            <w:lang w:val="en-US"/>
          </w:rPr>
          <w:t>emas@dihk.de</w:t>
        </w:r>
      </w:hyperlink>
      <w:r w:rsidRPr="00DD0DCC">
        <w:rPr>
          <w:lang w:val="en-US"/>
        </w:rPr>
        <w:t xml:space="preserve">, Tel. </w:t>
      </w:r>
      <w:r w:rsidR="00DD0DCC">
        <w:rPr>
          <w:lang w:val="en-US"/>
        </w:rPr>
        <w:t xml:space="preserve">+49 </w:t>
      </w:r>
      <w:r w:rsidRPr="00DD0DCC">
        <w:rPr>
          <w:lang w:val="en-US"/>
        </w:rPr>
        <w:t>30 20308 2205</w:t>
      </w:r>
    </w:p>
    <w:p w14:paraId="0104B135" w14:textId="6AAED787" w:rsidR="004D6B01" w:rsidRPr="0022132D" w:rsidRDefault="004D6B01" w:rsidP="00C6737D">
      <w:pPr>
        <w:rPr>
          <w:b/>
          <w:bCs/>
          <w:lang w:val="en-US"/>
        </w:rPr>
      </w:pPr>
      <w:r w:rsidRPr="0022132D">
        <w:rPr>
          <w:lang w:val="en-US"/>
        </w:rPr>
        <w:t xml:space="preserve">UGA </w:t>
      </w:r>
      <w:r w:rsidR="0022132D" w:rsidRPr="0022132D">
        <w:rPr>
          <w:lang w:val="en-US"/>
        </w:rPr>
        <w:t>Office (German EMAS Advisory Board)</w:t>
      </w:r>
      <w:r w:rsidRPr="0022132D">
        <w:rPr>
          <w:lang w:val="en-US"/>
        </w:rPr>
        <w:t xml:space="preserve">: Frank Kermann, </w:t>
      </w:r>
      <w:hyperlink r:id="rId8" w:history="1">
        <w:r w:rsidRPr="0022132D">
          <w:rPr>
            <w:rStyle w:val="Hyperlink"/>
            <w:lang w:val="en-US"/>
          </w:rPr>
          <w:t>info@uga.de</w:t>
        </w:r>
      </w:hyperlink>
      <w:r w:rsidRPr="0022132D">
        <w:rPr>
          <w:lang w:val="en-US"/>
        </w:rPr>
        <w:t xml:space="preserve">, Tel. </w:t>
      </w:r>
      <w:r w:rsidR="00DD0DCC" w:rsidRPr="0022132D">
        <w:rPr>
          <w:lang w:val="en-US"/>
        </w:rPr>
        <w:t xml:space="preserve">+49 </w:t>
      </w:r>
      <w:r w:rsidRPr="0022132D">
        <w:rPr>
          <w:lang w:val="en-US"/>
        </w:rPr>
        <w:t>30 297732-34</w:t>
      </w:r>
    </w:p>
    <w:p w14:paraId="56A9AA18" w14:textId="77777777" w:rsidR="004D6B01" w:rsidRPr="0022132D" w:rsidRDefault="004D6B01" w:rsidP="00C6737D">
      <w:pPr>
        <w:rPr>
          <w:b/>
          <w:bCs/>
          <w:lang w:val="en-US"/>
        </w:rPr>
      </w:pPr>
    </w:p>
    <w:p w14:paraId="11483155" w14:textId="77479F85" w:rsidR="00C6737D" w:rsidRPr="00173E0D" w:rsidRDefault="002D0DD8" w:rsidP="00C6737D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Expanding</w:t>
      </w:r>
      <w:r w:rsidR="00BA6D02">
        <w:rPr>
          <w:b/>
          <w:bCs/>
          <w:u w:val="single"/>
          <w:lang w:val="en-US"/>
        </w:rPr>
        <w:t xml:space="preserve"> your</w:t>
      </w:r>
      <w:r w:rsidR="00173E0D" w:rsidRPr="00173E0D">
        <w:rPr>
          <w:b/>
          <w:bCs/>
          <w:u w:val="single"/>
          <w:lang w:val="en-US"/>
        </w:rPr>
        <w:t xml:space="preserve"> reach</w:t>
      </w:r>
      <w:r w:rsidR="00BA6D02">
        <w:rPr>
          <w:b/>
          <w:bCs/>
          <w:u w:val="single"/>
          <w:lang w:val="en-US"/>
        </w:rPr>
        <w:t xml:space="preserve"> -</w:t>
      </w:r>
      <w:r w:rsidR="00173E0D" w:rsidRPr="00173E0D">
        <w:rPr>
          <w:b/>
          <w:bCs/>
          <w:u w:val="single"/>
          <w:lang w:val="en-US"/>
        </w:rPr>
        <w:t xml:space="preserve"> internal</w:t>
      </w:r>
      <w:r w:rsidR="00BA6D02">
        <w:rPr>
          <w:b/>
          <w:bCs/>
          <w:u w:val="single"/>
          <w:lang w:val="en-US"/>
        </w:rPr>
        <w:t>ly</w:t>
      </w:r>
      <w:r w:rsidR="00173E0D" w:rsidRPr="00173E0D">
        <w:rPr>
          <w:b/>
          <w:bCs/>
          <w:u w:val="single"/>
          <w:lang w:val="en-US"/>
        </w:rPr>
        <w:t xml:space="preserve"> and external</w:t>
      </w:r>
      <w:r w:rsidR="00BA6D02">
        <w:rPr>
          <w:b/>
          <w:bCs/>
          <w:u w:val="single"/>
          <w:lang w:val="en-US"/>
        </w:rPr>
        <w:t>ly:</w:t>
      </w:r>
      <w:r w:rsidR="00C6737D" w:rsidRPr="00173E0D">
        <w:rPr>
          <w:b/>
          <w:bCs/>
          <w:u w:val="single"/>
          <w:lang w:val="en-US"/>
        </w:rPr>
        <w:t xml:space="preserve"> </w:t>
      </w:r>
      <w:r w:rsidR="00173E0D" w:rsidRPr="00173E0D">
        <w:rPr>
          <w:b/>
          <w:bCs/>
          <w:u w:val="single"/>
          <w:lang w:val="en-US"/>
        </w:rPr>
        <w:t>tips for a successful social media campaign</w:t>
      </w:r>
    </w:p>
    <w:p w14:paraId="19994659" w14:textId="0C14702C" w:rsidR="00C6737D" w:rsidRPr="00501F5C" w:rsidRDefault="00BA6D02">
      <w:pPr>
        <w:rPr>
          <w:lang w:val="en-US"/>
        </w:rPr>
      </w:pPr>
      <w:r w:rsidRPr="001F0A4E">
        <w:rPr>
          <w:lang w:val="en-US"/>
        </w:rPr>
        <w:t xml:space="preserve">What can you do to </w:t>
      </w:r>
      <w:r w:rsidR="004F4FD3">
        <w:rPr>
          <w:lang w:val="en-US"/>
        </w:rPr>
        <w:t xml:space="preserve">launch a creative and effective advertising </w:t>
      </w:r>
      <w:r w:rsidR="001F0A4E" w:rsidRPr="001F0A4E">
        <w:rPr>
          <w:lang w:val="en-US"/>
        </w:rPr>
        <w:t>campaign</w:t>
      </w:r>
      <w:r w:rsidR="00046F7C" w:rsidRPr="001F0A4E">
        <w:rPr>
          <w:lang w:val="en-US"/>
        </w:rPr>
        <w:t xml:space="preserve">? </w:t>
      </w:r>
      <w:r w:rsidR="002D0DD8">
        <w:rPr>
          <w:lang w:val="en-US"/>
        </w:rPr>
        <w:t>Here are some ideas to inspire you</w:t>
      </w:r>
      <w:r w:rsidR="00C6737D" w:rsidRPr="00501F5C">
        <w:rPr>
          <w:lang w:val="en-US"/>
        </w:rPr>
        <w:t>:</w:t>
      </w:r>
    </w:p>
    <w:p w14:paraId="282C8E37" w14:textId="3EB17CDE" w:rsidR="007E1502" w:rsidRPr="002A5088" w:rsidRDefault="002A5088">
      <w:pPr>
        <w:rPr>
          <w:b/>
          <w:bCs/>
          <w:lang w:val="en-US"/>
        </w:rPr>
      </w:pPr>
      <w:r w:rsidRPr="002A5088">
        <w:rPr>
          <w:b/>
          <w:bCs/>
          <w:lang w:val="en-US"/>
        </w:rPr>
        <w:t>Bring your employees on board</w:t>
      </w:r>
    </w:p>
    <w:p w14:paraId="50588B34" w14:textId="4CE651BC" w:rsidR="00257D47" w:rsidRPr="00B04DB1" w:rsidRDefault="002D0DD8" w:rsidP="001E521C">
      <w:pPr>
        <w:pStyle w:val="Listenabsatz"/>
        <w:numPr>
          <w:ilvl w:val="0"/>
          <w:numId w:val="1"/>
        </w:numPr>
        <w:rPr>
          <w:rFonts w:asciiTheme="minorHAnsi" w:hAnsiTheme="minorHAnsi" w:cstheme="minorBidi"/>
          <w:lang w:val="en-US"/>
        </w:rPr>
      </w:pPr>
      <w:r>
        <w:rPr>
          <w:rFonts w:asciiTheme="minorHAnsi" w:hAnsiTheme="minorHAnsi" w:cstheme="minorBidi"/>
          <w:lang w:val="en-US"/>
        </w:rPr>
        <w:t>Show</w:t>
      </w:r>
      <w:r w:rsidR="002A5088" w:rsidRPr="002A5088">
        <w:rPr>
          <w:rFonts w:asciiTheme="minorHAnsi" w:hAnsiTheme="minorHAnsi" w:cstheme="minorBidi"/>
          <w:lang w:val="en-US"/>
        </w:rPr>
        <w:t xml:space="preserve"> the campaign to your communication and </w:t>
      </w:r>
      <w:r w:rsidR="002A5088">
        <w:rPr>
          <w:rFonts w:asciiTheme="minorHAnsi" w:hAnsiTheme="minorHAnsi" w:cstheme="minorBidi"/>
          <w:lang w:val="en-US"/>
        </w:rPr>
        <w:t xml:space="preserve">marketing team and </w:t>
      </w:r>
      <w:r>
        <w:rPr>
          <w:rFonts w:asciiTheme="minorHAnsi" w:hAnsiTheme="minorHAnsi" w:cstheme="minorBidi"/>
          <w:lang w:val="en-US"/>
        </w:rPr>
        <w:t>get</w:t>
      </w:r>
      <w:r w:rsidR="008A35DB">
        <w:rPr>
          <w:rFonts w:asciiTheme="minorHAnsi" w:hAnsiTheme="minorHAnsi" w:cstheme="minorBidi"/>
          <w:lang w:val="en-US"/>
        </w:rPr>
        <w:t xml:space="preserve"> them</w:t>
      </w:r>
      <w:r>
        <w:rPr>
          <w:rFonts w:asciiTheme="minorHAnsi" w:hAnsiTheme="minorHAnsi" w:cstheme="minorBidi"/>
          <w:lang w:val="en-US"/>
        </w:rPr>
        <w:t xml:space="preserve"> involved</w:t>
      </w:r>
      <w:r w:rsidR="00257D47" w:rsidRPr="002A5088">
        <w:rPr>
          <w:rFonts w:asciiTheme="minorHAnsi" w:hAnsiTheme="minorHAnsi" w:cstheme="minorBidi"/>
          <w:lang w:val="en-US"/>
        </w:rPr>
        <w:t xml:space="preserve">. </w:t>
      </w:r>
      <w:r w:rsidR="008A35DB" w:rsidRPr="00B04DB1">
        <w:rPr>
          <w:rFonts w:asciiTheme="minorHAnsi" w:hAnsiTheme="minorHAnsi" w:cstheme="minorBidi"/>
          <w:lang w:val="en-US"/>
        </w:rPr>
        <w:t>A professional photo or v</w:t>
      </w:r>
      <w:r w:rsidR="00257D47" w:rsidRPr="00B04DB1">
        <w:rPr>
          <w:rFonts w:asciiTheme="minorHAnsi" w:hAnsiTheme="minorHAnsi" w:cstheme="minorBidi"/>
          <w:lang w:val="en-US"/>
        </w:rPr>
        <w:t xml:space="preserve">ideo </w:t>
      </w:r>
      <w:r w:rsidR="00B04DB1">
        <w:rPr>
          <w:rFonts w:asciiTheme="minorHAnsi" w:hAnsiTheme="minorHAnsi" w:cstheme="minorBidi"/>
          <w:lang w:val="en-US"/>
        </w:rPr>
        <w:t>makes advertising</w:t>
      </w:r>
      <w:r w:rsidR="008A35DB" w:rsidRPr="00B04DB1">
        <w:rPr>
          <w:rFonts w:asciiTheme="minorHAnsi" w:hAnsiTheme="minorHAnsi" w:cstheme="minorBidi"/>
          <w:lang w:val="en-US"/>
        </w:rPr>
        <w:t xml:space="preserve"> more </w:t>
      </w:r>
      <w:r w:rsidR="00B04DB1">
        <w:rPr>
          <w:rFonts w:asciiTheme="minorHAnsi" w:hAnsiTheme="minorHAnsi" w:cstheme="minorBidi"/>
          <w:lang w:val="en-US"/>
        </w:rPr>
        <w:t>effective</w:t>
      </w:r>
      <w:r w:rsidR="00257D47" w:rsidRPr="00B04DB1">
        <w:rPr>
          <w:rFonts w:asciiTheme="minorHAnsi" w:hAnsiTheme="minorHAnsi" w:cstheme="minorBidi"/>
          <w:lang w:val="en-US"/>
        </w:rPr>
        <w:t xml:space="preserve">. </w:t>
      </w:r>
      <w:r w:rsidR="00B04DB1">
        <w:rPr>
          <w:rFonts w:asciiTheme="minorHAnsi" w:hAnsiTheme="minorHAnsi" w:cstheme="minorBidi"/>
          <w:lang w:val="en-US"/>
        </w:rPr>
        <w:t xml:space="preserve">In the best case, it can lead to a new advertising campaign </w:t>
      </w:r>
      <w:r w:rsidR="001E521C">
        <w:rPr>
          <w:rFonts w:asciiTheme="minorHAnsi" w:hAnsiTheme="minorHAnsi" w:cstheme="minorBidi"/>
          <w:lang w:val="en-US"/>
        </w:rPr>
        <w:t>that</w:t>
      </w:r>
      <w:r w:rsidR="00B04DB1">
        <w:rPr>
          <w:rFonts w:asciiTheme="minorHAnsi" w:hAnsiTheme="minorHAnsi" w:cstheme="minorBidi"/>
          <w:lang w:val="en-US"/>
        </w:rPr>
        <w:t xml:space="preserve"> </w:t>
      </w:r>
      <w:r w:rsidR="004F4FD3">
        <w:rPr>
          <w:rFonts w:asciiTheme="minorHAnsi" w:hAnsiTheme="minorHAnsi" w:cstheme="minorBidi"/>
          <w:lang w:val="en-US"/>
        </w:rPr>
        <w:t xml:space="preserve">brings </w:t>
      </w:r>
      <w:r w:rsidR="001E521C">
        <w:rPr>
          <w:rFonts w:asciiTheme="minorHAnsi" w:hAnsiTheme="minorHAnsi" w:cstheme="minorBidi"/>
          <w:lang w:val="en-US"/>
        </w:rPr>
        <w:t>more authenticity</w:t>
      </w:r>
      <w:r w:rsidR="004F4FD3">
        <w:rPr>
          <w:rFonts w:asciiTheme="minorHAnsi" w:hAnsiTheme="minorHAnsi" w:cstheme="minorBidi"/>
          <w:lang w:val="en-US"/>
        </w:rPr>
        <w:t xml:space="preserve"> to your business</w:t>
      </w:r>
      <w:r w:rsidR="00257D47" w:rsidRPr="00B04DB1">
        <w:rPr>
          <w:rFonts w:asciiTheme="minorHAnsi" w:hAnsiTheme="minorHAnsi" w:cstheme="minorBidi"/>
          <w:lang w:val="en-US"/>
        </w:rPr>
        <w:t>.</w:t>
      </w:r>
    </w:p>
    <w:p w14:paraId="6FE11EB5" w14:textId="4E829F3B" w:rsidR="00257D47" w:rsidRPr="001E521C" w:rsidRDefault="00257D47" w:rsidP="00257D47">
      <w:pPr>
        <w:pStyle w:val="Listenabsatz"/>
        <w:numPr>
          <w:ilvl w:val="0"/>
          <w:numId w:val="1"/>
        </w:numPr>
        <w:rPr>
          <w:rFonts w:asciiTheme="minorHAnsi" w:hAnsiTheme="minorHAnsi" w:cstheme="minorBidi"/>
          <w:lang w:val="en-US"/>
        </w:rPr>
      </w:pPr>
      <w:r w:rsidRPr="001E521C">
        <w:rPr>
          <w:rFonts w:asciiTheme="minorHAnsi" w:hAnsiTheme="minorHAnsi" w:cstheme="minorBidi"/>
          <w:lang w:val="en-US"/>
        </w:rPr>
        <w:t>Initi</w:t>
      </w:r>
      <w:r w:rsidR="001E521C" w:rsidRPr="001E521C">
        <w:rPr>
          <w:rFonts w:asciiTheme="minorHAnsi" w:hAnsiTheme="minorHAnsi" w:cstheme="minorBidi"/>
          <w:lang w:val="en-US"/>
        </w:rPr>
        <w:t>ate an internal photo competition for all employees</w:t>
      </w:r>
      <w:r w:rsidR="00DA4B1B">
        <w:rPr>
          <w:rFonts w:asciiTheme="minorHAnsi" w:hAnsiTheme="minorHAnsi" w:cstheme="minorBidi"/>
          <w:lang w:val="en-US"/>
        </w:rPr>
        <w:t xml:space="preserve"> who are</w:t>
      </w:r>
      <w:r w:rsidR="001E521C" w:rsidRPr="001E521C">
        <w:rPr>
          <w:rFonts w:asciiTheme="minorHAnsi" w:hAnsiTheme="minorHAnsi" w:cstheme="minorBidi"/>
          <w:lang w:val="en-US"/>
        </w:rPr>
        <w:t xml:space="preserve"> involved in environmental management</w:t>
      </w:r>
      <w:r w:rsidRPr="001E521C">
        <w:rPr>
          <w:rFonts w:asciiTheme="minorHAnsi" w:hAnsiTheme="minorHAnsi" w:cstheme="minorBidi"/>
          <w:lang w:val="en-US"/>
        </w:rPr>
        <w:t xml:space="preserve">. </w:t>
      </w:r>
    </w:p>
    <w:p w14:paraId="2A63F746" w14:textId="77777777" w:rsidR="007E1502" w:rsidRPr="001E521C" w:rsidRDefault="007E1502" w:rsidP="007E1502">
      <w:pPr>
        <w:rPr>
          <w:lang w:val="en-US"/>
        </w:rPr>
      </w:pPr>
    </w:p>
    <w:p w14:paraId="5811F319" w14:textId="4CA7C5AA" w:rsidR="00DE3B7A" w:rsidRPr="001E521C" w:rsidRDefault="001E521C">
      <w:pPr>
        <w:rPr>
          <w:b/>
          <w:bCs/>
          <w:lang w:val="en-US"/>
        </w:rPr>
      </w:pPr>
      <w:r w:rsidRPr="001E521C">
        <w:rPr>
          <w:b/>
          <w:bCs/>
          <w:lang w:val="en-US"/>
        </w:rPr>
        <w:t>Get more out of your photo</w:t>
      </w:r>
    </w:p>
    <w:p w14:paraId="43A7E88A" w14:textId="6FE7D4B3" w:rsidR="00DE3B7A" w:rsidRPr="00B94D9A" w:rsidRDefault="00B94D9A" w:rsidP="00DE3B7A">
      <w:pPr>
        <w:rPr>
          <w:lang w:val="en-US"/>
        </w:rPr>
      </w:pPr>
      <w:r w:rsidRPr="00B94D9A">
        <w:rPr>
          <w:lang w:val="en-US"/>
        </w:rPr>
        <w:t>Display your data, e.g.</w:t>
      </w:r>
      <w:r w:rsidR="00DE3B7A" w:rsidRPr="00B94D9A">
        <w:rPr>
          <w:lang w:val="en-US"/>
        </w:rPr>
        <w:t xml:space="preserve"> CO</w:t>
      </w:r>
      <w:r w:rsidR="00DE3B7A" w:rsidRPr="00B94D9A">
        <w:rPr>
          <w:vertAlign w:val="subscript"/>
          <w:lang w:val="en-US"/>
        </w:rPr>
        <w:t>2</w:t>
      </w:r>
      <w:r w:rsidRPr="00B94D9A">
        <w:rPr>
          <w:lang w:val="en-US"/>
        </w:rPr>
        <w:t xml:space="preserve"> emission reductions </w:t>
      </w:r>
      <w:r w:rsidR="00FD128E">
        <w:rPr>
          <w:lang w:val="en-US"/>
        </w:rPr>
        <w:t>as shown in your</w:t>
      </w:r>
      <w:r w:rsidRPr="00B94D9A">
        <w:rPr>
          <w:lang w:val="en-US"/>
        </w:rPr>
        <w:t xml:space="preserve"> environmental statement, in an unconventional, original manner, e.g. by </w:t>
      </w:r>
      <w:r w:rsidR="00655A7B">
        <w:rPr>
          <w:lang w:val="en-US"/>
        </w:rPr>
        <w:t>creating</w:t>
      </w:r>
      <w:r w:rsidRPr="00B94D9A">
        <w:rPr>
          <w:lang w:val="en-US"/>
        </w:rPr>
        <w:t xml:space="preserve"> funny </w:t>
      </w:r>
      <w:r w:rsidR="00655A7B">
        <w:rPr>
          <w:lang w:val="en-US"/>
        </w:rPr>
        <w:t>graphics or illustrations</w:t>
      </w:r>
      <w:r w:rsidR="00DE3B7A" w:rsidRPr="00B94D9A">
        <w:rPr>
          <w:lang w:val="en-US"/>
        </w:rPr>
        <w:t xml:space="preserve">: </w:t>
      </w:r>
      <w:r w:rsidR="00CB4F9F">
        <w:rPr>
          <w:lang w:val="en-US"/>
        </w:rPr>
        <w:t>joy jump</w:t>
      </w:r>
      <w:r w:rsidR="00655A7B">
        <w:rPr>
          <w:lang w:val="en-US"/>
        </w:rPr>
        <w:t xml:space="preserve"> images</w:t>
      </w:r>
      <w:r w:rsidR="00DE3B7A" w:rsidRPr="00B94D9A">
        <w:rPr>
          <w:lang w:val="en-US"/>
        </w:rPr>
        <w:t xml:space="preserve">, </w:t>
      </w:r>
      <w:r w:rsidR="00CD05F0">
        <w:rPr>
          <w:lang w:val="en-US"/>
        </w:rPr>
        <w:t>apple slices</w:t>
      </w:r>
      <w:r w:rsidR="00DE3B7A" w:rsidRPr="00B94D9A">
        <w:rPr>
          <w:lang w:val="en-US"/>
        </w:rPr>
        <w:t xml:space="preserve">, </w:t>
      </w:r>
      <w:r w:rsidR="00CD05F0">
        <w:rPr>
          <w:lang w:val="en-US"/>
        </w:rPr>
        <w:t>pie charts</w:t>
      </w:r>
      <w:r w:rsidR="00DE3B7A" w:rsidRPr="00B94D9A">
        <w:rPr>
          <w:lang w:val="en-US"/>
        </w:rPr>
        <w:t xml:space="preserve">, </w:t>
      </w:r>
      <w:r w:rsidR="00CD05F0">
        <w:rPr>
          <w:lang w:val="en-US"/>
        </w:rPr>
        <w:t>hugs</w:t>
      </w:r>
      <w:r w:rsidR="00DE3B7A" w:rsidRPr="00B94D9A">
        <w:rPr>
          <w:lang w:val="en-US"/>
        </w:rPr>
        <w:t xml:space="preserve">, </w:t>
      </w:r>
      <w:r w:rsidR="00CD05F0">
        <w:rPr>
          <w:lang w:val="en-US"/>
        </w:rPr>
        <w:t>cent pieces</w:t>
      </w:r>
      <w:r w:rsidR="00DE3B7A" w:rsidRPr="00B94D9A">
        <w:rPr>
          <w:lang w:val="en-US"/>
        </w:rPr>
        <w:t xml:space="preserve">, </w:t>
      </w:r>
      <w:r w:rsidR="00CD05F0">
        <w:rPr>
          <w:lang w:val="en-US"/>
        </w:rPr>
        <w:t>Lego bricks and pieces</w:t>
      </w:r>
      <w:r w:rsidR="00DE3B7A" w:rsidRPr="00B94D9A">
        <w:rPr>
          <w:lang w:val="en-US"/>
        </w:rPr>
        <w:t xml:space="preserve">, </w:t>
      </w:r>
      <w:r w:rsidR="00CD05F0">
        <w:rPr>
          <w:lang w:val="en-US"/>
        </w:rPr>
        <w:t>pebbles, s</w:t>
      </w:r>
      <w:r w:rsidR="00DE3B7A" w:rsidRPr="00B94D9A">
        <w:rPr>
          <w:lang w:val="en-US"/>
        </w:rPr>
        <w:t>it</w:t>
      </w:r>
      <w:r w:rsidR="00CD05F0">
        <w:rPr>
          <w:lang w:val="en-US"/>
        </w:rPr>
        <w:t>-</w:t>
      </w:r>
      <w:r w:rsidR="00DE3B7A" w:rsidRPr="00B94D9A">
        <w:rPr>
          <w:lang w:val="en-US"/>
        </w:rPr>
        <w:t xml:space="preserve">ups, </w:t>
      </w:r>
      <w:r w:rsidR="00CD05F0">
        <w:rPr>
          <w:lang w:val="en-US"/>
        </w:rPr>
        <w:t>rope skipping</w:t>
      </w:r>
      <w:r w:rsidR="00EB1731">
        <w:rPr>
          <w:lang w:val="en-US"/>
        </w:rPr>
        <w:t xml:space="preserve"> images</w:t>
      </w:r>
      <w:r w:rsidR="00DE3B7A" w:rsidRPr="00B94D9A">
        <w:rPr>
          <w:lang w:val="en-US"/>
        </w:rPr>
        <w:t xml:space="preserve">, </w:t>
      </w:r>
      <w:r w:rsidR="00CD05F0">
        <w:rPr>
          <w:lang w:val="en-US"/>
        </w:rPr>
        <w:t>cubic metre of air</w:t>
      </w:r>
      <w:r w:rsidR="00DE3B7A" w:rsidRPr="00B94D9A">
        <w:rPr>
          <w:lang w:val="en-US"/>
        </w:rPr>
        <w:t xml:space="preserve">, </w:t>
      </w:r>
      <w:r w:rsidR="00CD05F0">
        <w:rPr>
          <w:lang w:val="en-US"/>
        </w:rPr>
        <w:t>distances between two objects</w:t>
      </w:r>
      <w:r w:rsidR="00DE3B7A" w:rsidRPr="00B94D9A">
        <w:rPr>
          <w:lang w:val="en-US"/>
        </w:rPr>
        <w:t>, …</w:t>
      </w:r>
    </w:p>
    <w:p w14:paraId="1B90C389" w14:textId="3A0019A2" w:rsidR="00604CB3" w:rsidRPr="00973403" w:rsidRDefault="00DE3B7A" w:rsidP="00DE3B7A">
      <w:pPr>
        <w:rPr>
          <w:b/>
          <w:bCs/>
          <w:lang w:val="en-US"/>
        </w:rPr>
      </w:pPr>
      <w:r w:rsidRPr="00973403">
        <w:rPr>
          <w:b/>
          <w:bCs/>
          <w:lang w:val="en-US"/>
        </w:rPr>
        <w:t xml:space="preserve">EMAS </w:t>
      </w:r>
      <w:r w:rsidR="00973403" w:rsidRPr="00973403">
        <w:rPr>
          <w:b/>
          <w:bCs/>
          <w:lang w:val="en-US"/>
        </w:rPr>
        <w:t xml:space="preserve">as </w:t>
      </w:r>
      <w:r w:rsidR="00973403">
        <w:rPr>
          <w:b/>
          <w:bCs/>
          <w:lang w:val="en-US"/>
        </w:rPr>
        <w:t>solid proof</w:t>
      </w:r>
      <w:r w:rsidR="00973403" w:rsidRPr="00973403">
        <w:rPr>
          <w:b/>
          <w:bCs/>
          <w:lang w:val="en-US"/>
        </w:rPr>
        <w:t xml:space="preserve"> of credible</w:t>
      </w:r>
      <w:r w:rsidRPr="00973403">
        <w:rPr>
          <w:b/>
          <w:bCs/>
          <w:lang w:val="en-US"/>
        </w:rPr>
        <w:t xml:space="preserve"> </w:t>
      </w:r>
      <w:r w:rsidR="00F57D8C">
        <w:rPr>
          <w:b/>
          <w:bCs/>
          <w:lang w:val="en-US"/>
        </w:rPr>
        <w:t xml:space="preserve">environmental and climate </w:t>
      </w:r>
      <w:r w:rsidR="00973403" w:rsidRPr="00973403">
        <w:rPr>
          <w:b/>
          <w:bCs/>
          <w:lang w:val="en-US"/>
        </w:rPr>
        <w:t xml:space="preserve">commitment </w:t>
      </w:r>
    </w:p>
    <w:p w14:paraId="1BAA2A99" w14:textId="710184AF" w:rsidR="00DE3B7A" w:rsidRPr="00F8463B" w:rsidRDefault="00C50FAF" w:rsidP="00DE3B7A">
      <w:pPr>
        <w:rPr>
          <w:lang w:val="en-US"/>
        </w:rPr>
      </w:pPr>
      <w:r w:rsidRPr="00C50FAF">
        <w:rPr>
          <w:lang w:val="en-US"/>
        </w:rPr>
        <w:t xml:space="preserve">Show what you and your employees </w:t>
      </w:r>
      <w:r w:rsidR="002E0FC0">
        <w:rPr>
          <w:lang w:val="en-US"/>
        </w:rPr>
        <w:t xml:space="preserve">have </w:t>
      </w:r>
      <w:r w:rsidR="00F8463B">
        <w:rPr>
          <w:lang w:val="en-US"/>
        </w:rPr>
        <w:t>achieved</w:t>
      </w:r>
      <w:r w:rsidRPr="00C50FAF">
        <w:rPr>
          <w:lang w:val="en-US"/>
        </w:rPr>
        <w:t xml:space="preserve"> with your own hands</w:t>
      </w:r>
      <w:r w:rsidR="002E0FC0">
        <w:rPr>
          <w:lang w:val="en-US"/>
        </w:rPr>
        <w:t xml:space="preserve"> </w:t>
      </w:r>
      <w:r w:rsidR="001A1B61" w:rsidRPr="001A1B61">
        <w:rPr>
          <w:lang w:val="en-US"/>
        </w:rPr>
        <w:t xml:space="preserve">within your organisation </w:t>
      </w:r>
      <w:r w:rsidR="002E0FC0">
        <w:rPr>
          <w:lang w:val="en-US"/>
        </w:rPr>
        <w:t>in the field of</w:t>
      </w:r>
      <w:r w:rsidR="00F8463B">
        <w:rPr>
          <w:lang w:val="en-US"/>
        </w:rPr>
        <w:t xml:space="preserve"> </w:t>
      </w:r>
      <w:r w:rsidRPr="00C50FAF">
        <w:rPr>
          <w:lang w:val="en-US"/>
        </w:rPr>
        <w:t>environmental protection and climate action</w:t>
      </w:r>
      <w:r w:rsidR="00DE3B7A" w:rsidRPr="00C50FAF">
        <w:rPr>
          <w:lang w:val="en-US"/>
        </w:rPr>
        <w:t xml:space="preserve">. </w:t>
      </w:r>
      <w:r w:rsidRPr="00F8463B">
        <w:rPr>
          <w:lang w:val="en-US"/>
        </w:rPr>
        <w:t>Initiate an internal photo competition</w:t>
      </w:r>
      <w:r w:rsidR="00D617CA">
        <w:rPr>
          <w:lang w:val="en-US"/>
        </w:rPr>
        <w:t xml:space="preserve"> -</w:t>
      </w:r>
      <w:r w:rsidR="00DE3B7A" w:rsidRPr="00F8463B">
        <w:rPr>
          <w:lang w:val="en-US"/>
        </w:rPr>
        <w:t xml:space="preserve"> </w:t>
      </w:r>
      <w:r w:rsidR="00F8463B" w:rsidRPr="00F8463B">
        <w:rPr>
          <w:lang w:val="en-US"/>
        </w:rPr>
        <w:t xml:space="preserve">criteria for entries </w:t>
      </w:r>
      <w:r w:rsidR="00655A7B">
        <w:rPr>
          <w:lang w:val="en-US"/>
        </w:rPr>
        <w:t>could be</w:t>
      </w:r>
      <w:r w:rsidR="00EB1731">
        <w:rPr>
          <w:lang w:val="en-US"/>
        </w:rPr>
        <w:t>:</w:t>
      </w:r>
      <w:r w:rsidR="00ED74CC">
        <w:rPr>
          <w:lang w:val="en-US"/>
        </w:rPr>
        <w:t xml:space="preserve"> show </w:t>
      </w:r>
      <w:r w:rsidR="00655A7B">
        <w:rPr>
          <w:lang w:val="en-US"/>
        </w:rPr>
        <w:t>at least</w:t>
      </w:r>
      <w:r w:rsidR="00F8463B" w:rsidRPr="00F8463B">
        <w:rPr>
          <w:lang w:val="en-US"/>
        </w:rPr>
        <w:t xml:space="preserve"> one h</w:t>
      </w:r>
      <w:r w:rsidR="00DE3B7A" w:rsidRPr="00F8463B">
        <w:rPr>
          <w:lang w:val="en-US"/>
        </w:rPr>
        <w:t>and</w:t>
      </w:r>
      <w:r w:rsidR="009D79C8" w:rsidRPr="00F8463B">
        <w:rPr>
          <w:lang w:val="en-US"/>
        </w:rPr>
        <w:t xml:space="preserve">, </w:t>
      </w:r>
      <w:r w:rsidR="001A3DE8">
        <w:rPr>
          <w:lang w:val="en-US"/>
        </w:rPr>
        <w:t xml:space="preserve">one </w:t>
      </w:r>
      <w:r w:rsidR="00D72857">
        <w:rPr>
          <w:lang w:val="en-US"/>
        </w:rPr>
        <w:t xml:space="preserve">EMAS </w:t>
      </w:r>
      <w:r w:rsidR="001A3DE8">
        <w:rPr>
          <w:lang w:val="en-US"/>
        </w:rPr>
        <w:t>environmental performance indicator, and the EMAS logo</w:t>
      </w:r>
      <w:r w:rsidR="009D79C8" w:rsidRPr="00F8463B">
        <w:rPr>
          <w:lang w:val="en-US"/>
        </w:rPr>
        <w:t>.</w:t>
      </w:r>
      <w:r w:rsidR="00DE3B7A" w:rsidRPr="00F8463B">
        <w:rPr>
          <w:lang w:val="en-US"/>
        </w:rPr>
        <w:t xml:space="preserve"> </w:t>
      </w:r>
    </w:p>
    <w:p w14:paraId="6A310287" w14:textId="29E73FDF" w:rsidR="00604CB3" w:rsidRPr="002E0FC0" w:rsidRDefault="002E0FC0" w:rsidP="00DE3B7A">
      <w:pPr>
        <w:rPr>
          <w:b/>
          <w:bCs/>
          <w:lang w:val="en-US"/>
        </w:rPr>
      </w:pPr>
      <w:r w:rsidRPr="002E0FC0">
        <w:rPr>
          <w:b/>
          <w:bCs/>
          <w:lang w:val="en-US"/>
        </w:rPr>
        <w:t xml:space="preserve">Moving pictures </w:t>
      </w:r>
      <w:r w:rsidR="00ED74CC">
        <w:rPr>
          <w:b/>
          <w:bCs/>
          <w:lang w:val="en-US"/>
        </w:rPr>
        <w:t>for</w:t>
      </w:r>
      <w:r w:rsidRPr="002E0FC0">
        <w:rPr>
          <w:b/>
          <w:bCs/>
          <w:lang w:val="en-US"/>
        </w:rPr>
        <w:t xml:space="preserve"> greater impact</w:t>
      </w:r>
    </w:p>
    <w:p w14:paraId="753AD1CD" w14:textId="41155EC1" w:rsidR="00604CB3" w:rsidRPr="00904225" w:rsidRDefault="00A32701" w:rsidP="00DE3B7A">
      <w:pPr>
        <w:rPr>
          <w:lang w:val="en-US"/>
        </w:rPr>
      </w:pPr>
      <w:r w:rsidRPr="00A32701">
        <w:rPr>
          <w:lang w:val="en-US"/>
        </w:rPr>
        <w:t>It is also possible to publish a short video</w:t>
      </w:r>
      <w:r w:rsidR="00E84FE2">
        <w:rPr>
          <w:lang w:val="en-US"/>
        </w:rPr>
        <w:t xml:space="preserve"> -</w:t>
      </w:r>
      <w:r w:rsidR="00904225">
        <w:rPr>
          <w:lang w:val="en-US"/>
        </w:rPr>
        <w:t xml:space="preserve"> to f</w:t>
      </w:r>
      <w:r w:rsidR="000E79F9" w:rsidRPr="00904225">
        <w:rPr>
          <w:lang w:val="en-US"/>
        </w:rPr>
        <w:t>ilm</w:t>
      </w:r>
      <w:r w:rsidRPr="00904225">
        <w:rPr>
          <w:lang w:val="en-US"/>
        </w:rPr>
        <w:t xml:space="preserve"> scenes </w:t>
      </w:r>
      <w:r w:rsidR="00D617CA">
        <w:rPr>
          <w:lang w:val="en-US"/>
        </w:rPr>
        <w:t>(</w:t>
      </w:r>
      <w:r w:rsidR="00D617CA" w:rsidRPr="00D617CA">
        <w:rPr>
          <w:lang w:val="en-US"/>
        </w:rPr>
        <w:t>25 seconds max</w:t>
      </w:r>
      <w:r w:rsidR="00D617CA">
        <w:rPr>
          <w:lang w:val="en-US"/>
        </w:rPr>
        <w:t>.)</w:t>
      </w:r>
      <w:r w:rsidR="00D617CA" w:rsidRPr="00D617CA">
        <w:rPr>
          <w:lang w:val="en-US"/>
        </w:rPr>
        <w:t xml:space="preserve"> </w:t>
      </w:r>
      <w:r w:rsidRPr="00904225">
        <w:rPr>
          <w:lang w:val="en-US"/>
        </w:rPr>
        <w:t xml:space="preserve">with </w:t>
      </w:r>
      <w:r w:rsidR="00904225">
        <w:rPr>
          <w:lang w:val="en-US"/>
        </w:rPr>
        <w:t>a</w:t>
      </w:r>
      <w:r w:rsidRPr="00904225">
        <w:rPr>
          <w:lang w:val="en-US"/>
        </w:rPr>
        <w:t xml:space="preserve"> mobile phone or </w:t>
      </w:r>
      <w:r w:rsidR="00D617CA">
        <w:rPr>
          <w:lang w:val="en-US"/>
        </w:rPr>
        <w:t xml:space="preserve">a </w:t>
      </w:r>
      <w:r w:rsidRPr="00904225">
        <w:rPr>
          <w:lang w:val="en-US"/>
        </w:rPr>
        <w:t>camera</w:t>
      </w:r>
      <w:r w:rsidR="00257D47" w:rsidRPr="00904225">
        <w:rPr>
          <w:lang w:val="en-US"/>
        </w:rPr>
        <w:t xml:space="preserve">. </w:t>
      </w:r>
      <w:r w:rsidR="00904225">
        <w:rPr>
          <w:lang w:val="en-US"/>
        </w:rPr>
        <w:t>The content could be</w:t>
      </w:r>
      <w:r w:rsidR="00604CB3" w:rsidRPr="00904225">
        <w:rPr>
          <w:lang w:val="en-US"/>
        </w:rPr>
        <w:t>:</w:t>
      </w:r>
    </w:p>
    <w:p w14:paraId="6C8FA0BA" w14:textId="7CA0EE43" w:rsidR="00257D47" w:rsidRPr="00904225" w:rsidRDefault="004A508F" w:rsidP="00604CB3">
      <w:pPr>
        <w:numPr>
          <w:ilvl w:val="0"/>
          <w:numId w:val="3"/>
        </w:numPr>
        <w:tabs>
          <w:tab w:val="left" w:pos="283"/>
          <w:tab w:val="left" w:pos="567"/>
        </w:tabs>
        <w:autoSpaceDE w:val="0"/>
        <w:autoSpaceDN w:val="0"/>
        <w:adjustRightInd w:val="0"/>
        <w:spacing w:after="120" w:line="240" w:lineRule="auto"/>
        <w:textAlignment w:val="center"/>
        <w:rPr>
          <w:lang w:val="en-US"/>
        </w:rPr>
      </w:pPr>
      <w:r>
        <w:rPr>
          <w:lang w:val="en-US"/>
        </w:rPr>
        <w:t>Capture w</w:t>
      </w:r>
      <w:r w:rsidR="00904225" w:rsidRPr="00904225">
        <w:rPr>
          <w:lang w:val="en-US"/>
        </w:rPr>
        <w:t xml:space="preserve">ords or statements </w:t>
      </w:r>
      <w:r>
        <w:rPr>
          <w:lang w:val="en-US"/>
        </w:rPr>
        <w:t>from your colleagues</w:t>
      </w:r>
      <w:r w:rsidR="00ED74CC">
        <w:rPr>
          <w:lang w:val="en-US"/>
        </w:rPr>
        <w:t xml:space="preserve"> about your organisation’s green commitment</w:t>
      </w:r>
    </w:p>
    <w:p w14:paraId="5D15F821" w14:textId="0F1F6B27" w:rsidR="00CA38C1" w:rsidRPr="002336E1" w:rsidRDefault="000249A0" w:rsidP="00CA38C1">
      <w:pPr>
        <w:numPr>
          <w:ilvl w:val="0"/>
          <w:numId w:val="3"/>
        </w:numPr>
        <w:tabs>
          <w:tab w:val="left" w:pos="283"/>
          <w:tab w:val="left" w:pos="567"/>
        </w:tabs>
        <w:autoSpaceDE w:val="0"/>
        <w:autoSpaceDN w:val="0"/>
        <w:adjustRightInd w:val="0"/>
        <w:spacing w:after="120" w:line="240" w:lineRule="auto"/>
        <w:textAlignment w:val="center"/>
        <w:rPr>
          <w:lang w:val="en-US"/>
        </w:rPr>
      </w:pPr>
      <w:r>
        <w:rPr>
          <w:lang w:val="en-US"/>
        </w:rPr>
        <w:t>Which</w:t>
      </w:r>
      <w:r w:rsidR="002336E1">
        <w:rPr>
          <w:lang w:val="en-US"/>
        </w:rPr>
        <w:t xml:space="preserve"> </w:t>
      </w:r>
      <w:r w:rsidR="00ED74CC">
        <w:rPr>
          <w:lang w:val="en-US"/>
        </w:rPr>
        <w:t xml:space="preserve">showpiece </w:t>
      </w:r>
      <w:r w:rsidR="002336E1">
        <w:rPr>
          <w:lang w:val="en-US"/>
        </w:rPr>
        <w:t xml:space="preserve">projects have you been able to implement </w:t>
      </w:r>
      <w:r w:rsidR="00B92863">
        <w:rPr>
          <w:lang w:val="en-US"/>
        </w:rPr>
        <w:t>with</w:t>
      </w:r>
      <w:r w:rsidR="00602378">
        <w:rPr>
          <w:lang w:val="en-US"/>
        </w:rPr>
        <w:t>in the</w:t>
      </w:r>
      <w:r w:rsidR="002336E1">
        <w:rPr>
          <w:lang w:val="en-US"/>
        </w:rPr>
        <w:t xml:space="preserve"> </w:t>
      </w:r>
      <w:r w:rsidR="00B92863">
        <w:rPr>
          <w:lang w:val="en-US"/>
        </w:rPr>
        <w:t xml:space="preserve">framework of </w:t>
      </w:r>
      <w:r>
        <w:rPr>
          <w:lang w:val="en-US"/>
        </w:rPr>
        <w:t>EMAS</w:t>
      </w:r>
      <w:r w:rsidR="00AC2AB1">
        <w:rPr>
          <w:lang w:val="en-US"/>
        </w:rPr>
        <w:t xml:space="preserve">, and what </w:t>
      </w:r>
      <w:r w:rsidR="00CA38C1" w:rsidRPr="002336E1">
        <w:rPr>
          <w:lang w:val="en-US"/>
        </w:rPr>
        <w:t>CO</w:t>
      </w:r>
      <w:r w:rsidR="00CA38C1" w:rsidRPr="002336E1">
        <w:rPr>
          <w:vertAlign w:val="subscript"/>
          <w:lang w:val="en-US"/>
        </w:rPr>
        <w:t>2</w:t>
      </w:r>
      <w:r w:rsidR="002336E1" w:rsidRPr="002336E1">
        <w:rPr>
          <w:lang w:val="en-US"/>
        </w:rPr>
        <w:t xml:space="preserve"> emission reduction</w:t>
      </w:r>
      <w:r w:rsidR="00AC2AB1">
        <w:rPr>
          <w:lang w:val="en-US"/>
        </w:rPr>
        <w:t>s have been achieved</w:t>
      </w:r>
      <w:r w:rsidR="00894B02">
        <w:rPr>
          <w:lang w:val="en-US"/>
        </w:rPr>
        <w:t>?</w:t>
      </w:r>
    </w:p>
    <w:p w14:paraId="2EDCEDDE" w14:textId="564DCADA" w:rsidR="00CA38C1" w:rsidRPr="002336E1" w:rsidRDefault="00ED74CC" w:rsidP="00CA38C1">
      <w:pPr>
        <w:numPr>
          <w:ilvl w:val="0"/>
          <w:numId w:val="3"/>
        </w:numPr>
        <w:tabs>
          <w:tab w:val="left" w:pos="283"/>
          <w:tab w:val="left" w:pos="567"/>
        </w:tabs>
        <w:autoSpaceDE w:val="0"/>
        <w:autoSpaceDN w:val="0"/>
        <w:adjustRightInd w:val="0"/>
        <w:spacing w:after="120" w:line="240" w:lineRule="auto"/>
        <w:textAlignment w:val="center"/>
        <w:rPr>
          <w:lang w:val="en-US"/>
        </w:rPr>
      </w:pPr>
      <w:r>
        <w:rPr>
          <w:lang w:val="en-US"/>
        </w:rPr>
        <w:t>Original e</w:t>
      </w:r>
      <w:r w:rsidR="002336E1" w:rsidRPr="002336E1">
        <w:rPr>
          <w:lang w:val="en-US"/>
        </w:rPr>
        <w:t xml:space="preserve">veryday scenes </w:t>
      </w:r>
      <w:r w:rsidR="002336E1">
        <w:rPr>
          <w:lang w:val="en-US"/>
        </w:rPr>
        <w:t>from</w:t>
      </w:r>
      <w:bookmarkStart w:id="0" w:name="_GoBack"/>
      <w:bookmarkEnd w:id="0"/>
      <w:r w:rsidR="002336E1">
        <w:rPr>
          <w:lang w:val="en-US"/>
        </w:rPr>
        <w:t xml:space="preserve"> your </w:t>
      </w:r>
      <w:r w:rsidR="00C26E1A">
        <w:rPr>
          <w:lang w:val="en-US"/>
        </w:rPr>
        <w:t xml:space="preserve">work in </w:t>
      </w:r>
      <w:r w:rsidR="002336E1">
        <w:rPr>
          <w:lang w:val="en-US"/>
        </w:rPr>
        <w:t xml:space="preserve">environmental management </w:t>
      </w:r>
    </w:p>
    <w:p w14:paraId="6C9E3C5B" w14:textId="248876A1" w:rsidR="00CA38C1" w:rsidRPr="00246BB2" w:rsidRDefault="0031073A" w:rsidP="00CA38C1">
      <w:pPr>
        <w:numPr>
          <w:ilvl w:val="0"/>
          <w:numId w:val="3"/>
        </w:numPr>
        <w:tabs>
          <w:tab w:val="left" w:pos="283"/>
          <w:tab w:val="left" w:pos="567"/>
        </w:tabs>
        <w:autoSpaceDE w:val="0"/>
        <w:autoSpaceDN w:val="0"/>
        <w:adjustRightInd w:val="0"/>
        <w:spacing w:after="120" w:line="240" w:lineRule="auto"/>
        <w:textAlignment w:val="center"/>
        <w:rPr>
          <w:lang w:val="en-US"/>
        </w:rPr>
      </w:pPr>
      <w:r>
        <w:rPr>
          <w:lang w:val="en-US"/>
        </w:rPr>
        <w:t>Creative</w:t>
      </w:r>
      <w:r w:rsidR="00C26E1A">
        <w:rPr>
          <w:lang w:val="en-US"/>
        </w:rPr>
        <w:t xml:space="preserve"> designs to visualise data from </w:t>
      </w:r>
      <w:r>
        <w:rPr>
          <w:lang w:val="en-US"/>
        </w:rPr>
        <w:t>your</w:t>
      </w:r>
      <w:r w:rsidR="00246BB2" w:rsidRPr="00246BB2">
        <w:rPr>
          <w:lang w:val="en-US"/>
        </w:rPr>
        <w:t xml:space="preserve"> environmental statement</w:t>
      </w:r>
      <w:r w:rsidR="00ED74CC">
        <w:rPr>
          <w:lang w:val="en-US"/>
        </w:rPr>
        <w:t xml:space="preserve"> </w:t>
      </w:r>
      <w:r w:rsidR="00CA38C1" w:rsidRPr="00246BB2">
        <w:rPr>
          <w:lang w:val="en-US"/>
        </w:rPr>
        <w:t>(</w:t>
      </w:r>
      <w:r w:rsidR="00246BB2">
        <w:rPr>
          <w:lang w:val="en-US"/>
        </w:rPr>
        <w:t>e.g</w:t>
      </w:r>
      <w:r w:rsidR="00CA38C1" w:rsidRPr="00246BB2">
        <w:rPr>
          <w:lang w:val="en-US"/>
        </w:rPr>
        <w:t xml:space="preserve">. </w:t>
      </w:r>
      <w:r w:rsidR="00246BB2">
        <w:rPr>
          <w:lang w:val="en-US"/>
        </w:rPr>
        <w:t>baking a real pie-chart</w:t>
      </w:r>
      <w:r w:rsidR="00CA38C1" w:rsidRPr="00246BB2">
        <w:rPr>
          <w:lang w:val="en-US"/>
        </w:rPr>
        <w:t xml:space="preserve">, </w:t>
      </w:r>
      <w:r w:rsidR="00246BB2">
        <w:rPr>
          <w:lang w:val="en-US"/>
        </w:rPr>
        <w:t>fruit salad</w:t>
      </w:r>
      <w:r w:rsidR="00CA38C1" w:rsidRPr="00246BB2">
        <w:rPr>
          <w:lang w:val="en-US"/>
        </w:rPr>
        <w:t>, Origami</w:t>
      </w:r>
      <w:r w:rsidR="00246BB2">
        <w:rPr>
          <w:lang w:val="en-US"/>
        </w:rPr>
        <w:t xml:space="preserve"> folding paper</w:t>
      </w:r>
      <w:r w:rsidR="00CA38C1" w:rsidRPr="00246BB2">
        <w:rPr>
          <w:lang w:val="en-US"/>
        </w:rPr>
        <w:t>, …)</w:t>
      </w:r>
    </w:p>
    <w:p w14:paraId="0D7E5FAE" w14:textId="77777777" w:rsidR="00C6737D" w:rsidRPr="00246BB2" w:rsidRDefault="00C6737D">
      <w:pPr>
        <w:rPr>
          <w:lang w:val="en-US"/>
        </w:rPr>
      </w:pPr>
    </w:p>
    <w:p w14:paraId="442949FD" w14:textId="7A745CB9" w:rsidR="00BE55A5" w:rsidRDefault="00C26E1A">
      <w:pPr>
        <w:rPr>
          <w:b/>
          <w:bCs/>
        </w:rPr>
      </w:pPr>
      <w:r>
        <w:rPr>
          <w:b/>
          <w:bCs/>
        </w:rPr>
        <w:t>Posting example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6"/>
        <w:gridCol w:w="3536"/>
      </w:tblGrid>
      <w:tr w:rsidR="00B330DD" w:rsidRPr="00AC2AB1" w14:paraId="75CE6CEC" w14:textId="77777777" w:rsidTr="00B330DD">
        <w:tc>
          <w:tcPr>
            <w:tcW w:w="4531" w:type="dxa"/>
            <w:tcMar>
              <w:top w:w="113" w:type="dxa"/>
              <w:bottom w:w="113" w:type="dxa"/>
            </w:tcMar>
          </w:tcPr>
          <w:p w14:paraId="7F083617" w14:textId="77777777" w:rsidR="00B330DD" w:rsidRDefault="00B330DD">
            <w:pPr>
              <w:rPr>
                <w:b/>
                <w:bCs/>
              </w:rPr>
            </w:pPr>
            <w:r w:rsidRPr="007E1502">
              <w:rPr>
                <w:noProof/>
                <w:lang w:val="de-AT" w:eastAsia="de-AT"/>
              </w:rPr>
              <w:drawing>
                <wp:inline distT="0" distB="0" distL="0" distR="0" wp14:anchorId="51666D5D" wp14:editId="0E2F397D">
                  <wp:extent cx="3370536" cy="3037695"/>
                  <wp:effectExtent l="0" t="0" r="1905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0536" cy="303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Mar>
              <w:top w:w="113" w:type="dxa"/>
              <w:bottom w:w="113" w:type="dxa"/>
            </w:tcMar>
          </w:tcPr>
          <w:p w14:paraId="790FFF9F" w14:textId="54753FD1" w:rsidR="00B330DD" w:rsidRPr="0073527E" w:rsidRDefault="005968AC" w:rsidP="00391A21">
            <w:pPr>
              <w:rPr>
                <w:b/>
                <w:bCs/>
                <w:lang w:val="en-US"/>
              </w:rPr>
            </w:pPr>
            <w:r w:rsidRPr="0073527E">
              <w:rPr>
                <w:lang w:val="en-US"/>
              </w:rPr>
              <w:t xml:space="preserve">We </w:t>
            </w:r>
            <w:r w:rsidR="00391A21">
              <w:rPr>
                <w:lang w:val="en-US"/>
              </w:rPr>
              <w:t>are fair on the climate</w:t>
            </w:r>
            <w:r w:rsidR="00B330DD" w:rsidRPr="0073527E">
              <w:rPr>
                <w:lang w:val="en-US"/>
              </w:rPr>
              <w:t xml:space="preserve">: </w:t>
            </w:r>
            <w:hyperlink r:id="rId10" w:history="1">
              <w:r w:rsidR="00B330DD" w:rsidRPr="0073527E">
                <w:rPr>
                  <w:rStyle w:val="Hyperlink"/>
                  <w:lang w:val="en-US"/>
                </w:rPr>
                <w:t>www.emas.de/uga-geschaeftsstelle</w:t>
              </w:r>
            </w:hyperlink>
            <w:r w:rsidR="00B330DD" w:rsidRPr="0073527E">
              <w:rPr>
                <w:lang w:val="en-US"/>
              </w:rPr>
              <w:t xml:space="preserve"> #ecoflagship #EMAS </w:t>
            </w:r>
            <w:r w:rsidR="0073527E">
              <w:rPr>
                <w:lang w:val="en-US"/>
              </w:rPr>
              <w:t>for</w:t>
            </w:r>
            <w:r w:rsidR="00B330DD" w:rsidRPr="0073527E">
              <w:rPr>
                <w:lang w:val="en-US"/>
              </w:rPr>
              <w:t xml:space="preserve"> #</w:t>
            </w:r>
            <w:r w:rsidR="0073527E">
              <w:rPr>
                <w:lang w:val="en-US"/>
              </w:rPr>
              <w:t>climate action and</w:t>
            </w:r>
            <w:r w:rsidR="00B330DD" w:rsidRPr="0073527E">
              <w:rPr>
                <w:lang w:val="en-US"/>
              </w:rPr>
              <w:t xml:space="preserve"> #</w:t>
            </w:r>
            <w:r w:rsidR="0073527E">
              <w:rPr>
                <w:lang w:val="en-US"/>
              </w:rPr>
              <w:t>sustainability</w:t>
            </w:r>
            <w:r w:rsidR="00B330DD" w:rsidRPr="0073527E">
              <w:rPr>
                <w:lang w:val="en-US"/>
              </w:rPr>
              <w:t xml:space="preserve"> @EMAS @</w:t>
            </w:r>
            <w:r w:rsidR="00D603AD" w:rsidRPr="0073527E">
              <w:rPr>
                <w:rStyle w:val="diy96o5h"/>
                <w:lang w:val="en-US"/>
              </w:rPr>
              <w:t>DIHKBerlin</w:t>
            </w:r>
          </w:p>
        </w:tc>
      </w:tr>
    </w:tbl>
    <w:p w14:paraId="0A86CC1C" w14:textId="77777777" w:rsidR="00046F7C" w:rsidRPr="0073527E" w:rsidRDefault="00046F7C">
      <w:pPr>
        <w:rPr>
          <w:b/>
          <w:bCs/>
          <w:lang w:val="en-US"/>
        </w:rPr>
      </w:pPr>
    </w:p>
    <w:p w14:paraId="0B3584CF" w14:textId="377B5E51" w:rsidR="00CA38C1" w:rsidRPr="000F00A8" w:rsidRDefault="003D42B6">
      <w:pPr>
        <w:rPr>
          <w:b/>
          <w:bCs/>
          <w:lang w:val="en-US"/>
        </w:rPr>
      </w:pPr>
      <w:r w:rsidRPr="000F00A8">
        <w:rPr>
          <w:b/>
          <w:bCs/>
          <w:lang w:val="en-US"/>
        </w:rPr>
        <w:t>More i</w:t>
      </w:r>
      <w:r w:rsidR="00CA38C1" w:rsidRPr="000F00A8">
        <w:rPr>
          <w:b/>
          <w:bCs/>
          <w:lang w:val="en-US"/>
        </w:rPr>
        <w:t xml:space="preserve">nspiration </w:t>
      </w:r>
      <w:r w:rsidRPr="000F00A8">
        <w:rPr>
          <w:b/>
          <w:bCs/>
          <w:lang w:val="en-US"/>
        </w:rPr>
        <w:t>for your campaign</w:t>
      </w:r>
    </w:p>
    <w:p w14:paraId="1F34C268" w14:textId="06E7D645" w:rsidR="00EF3CDE" w:rsidRPr="00C94CDE" w:rsidRDefault="00EE40C5">
      <w:pPr>
        <w:rPr>
          <w:lang w:val="en-US"/>
        </w:rPr>
      </w:pPr>
      <w:r w:rsidRPr="00EE40C5">
        <w:rPr>
          <w:lang w:val="en-US"/>
        </w:rPr>
        <w:t xml:space="preserve">What have others done on social media that </w:t>
      </w:r>
      <w:r w:rsidR="001F57AC">
        <w:rPr>
          <w:lang w:val="en-US"/>
        </w:rPr>
        <w:t>could</w:t>
      </w:r>
      <w:r w:rsidRPr="00EE40C5">
        <w:rPr>
          <w:lang w:val="en-US"/>
        </w:rPr>
        <w:t xml:space="preserve"> inspire you</w:t>
      </w:r>
      <w:r w:rsidR="00604CB3" w:rsidRPr="00EE40C5">
        <w:rPr>
          <w:lang w:val="en-US"/>
        </w:rPr>
        <w:t>?</w:t>
      </w:r>
      <w:r w:rsidR="000E79F9" w:rsidRPr="00EE40C5">
        <w:rPr>
          <w:lang w:val="en-US"/>
        </w:rPr>
        <w:t xml:space="preserve"> </w:t>
      </w:r>
      <w:r w:rsidRPr="00C94CDE">
        <w:rPr>
          <w:lang w:val="en-US"/>
        </w:rPr>
        <w:t xml:space="preserve">Here </w:t>
      </w:r>
      <w:r w:rsidR="001F57AC">
        <w:rPr>
          <w:lang w:val="en-US"/>
        </w:rPr>
        <w:t>are</w:t>
      </w:r>
      <w:r w:rsidRPr="00C94CDE">
        <w:rPr>
          <w:lang w:val="en-US"/>
        </w:rPr>
        <w:t xml:space="preserve"> a few links </w:t>
      </w:r>
      <w:r w:rsidR="001F57AC">
        <w:rPr>
          <w:lang w:val="en-US"/>
        </w:rPr>
        <w:t>to give you</w:t>
      </w:r>
      <w:r w:rsidRPr="00C94CDE">
        <w:rPr>
          <w:lang w:val="en-US"/>
        </w:rPr>
        <w:t xml:space="preserve"> </w:t>
      </w:r>
      <w:r w:rsidR="001F57AC">
        <w:rPr>
          <w:lang w:val="en-US"/>
        </w:rPr>
        <w:t xml:space="preserve">some </w:t>
      </w:r>
      <w:r w:rsidRPr="00C94CDE">
        <w:rPr>
          <w:lang w:val="en-US"/>
        </w:rPr>
        <w:t>ideas</w:t>
      </w:r>
      <w:r w:rsidR="000E79F9" w:rsidRPr="00C94CDE">
        <w:rPr>
          <w:lang w:val="en-US"/>
        </w:rPr>
        <w:t>:</w:t>
      </w:r>
    </w:p>
    <w:p w14:paraId="4612D504" w14:textId="77777777" w:rsidR="00604CB3" w:rsidRPr="000F00A8" w:rsidRDefault="00AC2AB1">
      <w:pPr>
        <w:rPr>
          <w:lang w:val="en-US"/>
        </w:rPr>
      </w:pPr>
      <w:hyperlink r:id="rId11" w:history="1">
        <w:r w:rsidR="00604CB3" w:rsidRPr="000F00A8">
          <w:rPr>
            <w:rStyle w:val="Hyperlink"/>
            <w:lang w:val="en-US"/>
          </w:rPr>
          <w:t>https://swat.io/de/strategie/15-kreative-social-media-kampagnen/</w:t>
        </w:r>
      </w:hyperlink>
    </w:p>
    <w:p w14:paraId="5B82CDFF" w14:textId="2CE21FF8" w:rsidR="00604CB3" w:rsidRPr="00A77606" w:rsidRDefault="00604CB3" w:rsidP="00604CB3">
      <w:pPr>
        <w:rPr>
          <w:b/>
          <w:bCs/>
          <w:lang w:val="en-US"/>
        </w:rPr>
      </w:pPr>
      <w:r w:rsidRPr="00A77606">
        <w:rPr>
          <w:b/>
          <w:bCs/>
          <w:lang w:val="en-US"/>
        </w:rPr>
        <w:t xml:space="preserve">Tools </w:t>
      </w:r>
      <w:r w:rsidR="00C94CDE" w:rsidRPr="00A77606">
        <w:rPr>
          <w:b/>
          <w:bCs/>
          <w:lang w:val="en-US"/>
        </w:rPr>
        <w:t>for your s</w:t>
      </w:r>
      <w:r w:rsidR="00F461A4" w:rsidRPr="00A77606">
        <w:rPr>
          <w:b/>
          <w:bCs/>
          <w:lang w:val="en-US"/>
        </w:rPr>
        <w:t>martphone</w:t>
      </w:r>
    </w:p>
    <w:p w14:paraId="44259DC8" w14:textId="0BA8545E" w:rsidR="00F461A4" w:rsidRPr="0094646D" w:rsidRDefault="00C94CDE" w:rsidP="00604CB3">
      <w:pPr>
        <w:rPr>
          <w:lang w:val="en-US"/>
        </w:rPr>
      </w:pPr>
      <w:r w:rsidRPr="0094646D">
        <w:rPr>
          <w:lang w:val="en-US"/>
        </w:rPr>
        <w:t>Nowadays you don’t have to be a commercial artist to create beautiful collages from photos and enhance them with text and graphics</w:t>
      </w:r>
      <w:r w:rsidR="003178E6" w:rsidRPr="0094646D">
        <w:rPr>
          <w:lang w:val="en-US"/>
        </w:rPr>
        <w:t>.</w:t>
      </w:r>
      <w:r w:rsidR="00F461A4" w:rsidRPr="0094646D">
        <w:rPr>
          <w:lang w:val="en-US"/>
        </w:rPr>
        <w:t xml:space="preserve"> </w:t>
      </w:r>
      <w:r w:rsidR="00A77606">
        <w:rPr>
          <w:lang w:val="en-US"/>
        </w:rPr>
        <w:t>On a smartphone</w:t>
      </w:r>
      <w:r w:rsidR="00CD0467">
        <w:rPr>
          <w:lang w:val="en-US"/>
        </w:rPr>
        <w:t>,</w:t>
      </w:r>
      <w:r w:rsidR="00A77606">
        <w:rPr>
          <w:lang w:val="en-US"/>
        </w:rPr>
        <w:t xml:space="preserve"> it is also possible to cut</w:t>
      </w:r>
      <w:r w:rsidR="001F57AC">
        <w:rPr>
          <w:lang w:val="en-US"/>
        </w:rPr>
        <w:t xml:space="preserve"> v</w:t>
      </w:r>
      <w:r w:rsidR="00F461A4" w:rsidRPr="0094646D">
        <w:rPr>
          <w:lang w:val="en-US"/>
        </w:rPr>
        <w:t>ideo</w:t>
      </w:r>
      <w:r w:rsidR="00F15C9B" w:rsidRPr="0094646D">
        <w:rPr>
          <w:lang w:val="en-US"/>
        </w:rPr>
        <w:t xml:space="preserve"> </w:t>
      </w:r>
      <w:r w:rsidR="0094646D" w:rsidRPr="0094646D">
        <w:rPr>
          <w:lang w:val="en-US"/>
        </w:rPr>
        <w:t xml:space="preserve">and image sequences and put </w:t>
      </w:r>
      <w:r w:rsidR="00A77606">
        <w:rPr>
          <w:lang w:val="en-US"/>
        </w:rPr>
        <w:t xml:space="preserve">them </w:t>
      </w:r>
      <w:r w:rsidR="0094646D" w:rsidRPr="0094646D">
        <w:rPr>
          <w:lang w:val="en-US"/>
        </w:rPr>
        <w:t xml:space="preserve">together </w:t>
      </w:r>
      <w:r w:rsidR="00A77606">
        <w:rPr>
          <w:lang w:val="en-US"/>
        </w:rPr>
        <w:t>into a little film</w:t>
      </w:r>
      <w:r w:rsidR="00604CB3" w:rsidRPr="0094646D">
        <w:rPr>
          <w:lang w:val="en-US"/>
        </w:rPr>
        <w:t xml:space="preserve">. </w:t>
      </w:r>
      <w:r w:rsidR="0094646D" w:rsidRPr="0094646D">
        <w:rPr>
          <w:lang w:val="en-US"/>
        </w:rPr>
        <w:t>A variety of</w:t>
      </w:r>
      <w:r w:rsidR="003178E6" w:rsidRPr="0094646D">
        <w:rPr>
          <w:lang w:val="en-US"/>
        </w:rPr>
        <w:t xml:space="preserve"> </w:t>
      </w:r>
      <w:r w:rsidR="0094646D" w:rsidRPr="0094646D">
        <w:rPr>
          <w:lang w:val="en-US"/>
        </w:rPr>
        <w:t>a</w:t>
      </w:r>
      <w:r w:rsidR="00604CB3" w:rsidRPr="0094646D">
        <w:rPr>
          <w:lang w:val="en-US"/>
        </w:rPr>
        <w:t xml:space="preserve">pps </w:t>
      </w:r>
      <w:r w:rsidR="0094646D" w:rsidRPr="0094646D">
        <w:rPr>
          <w:lang w:val="en-US"/>
        </w:rPr>
        <w:t>can turn</w:t>
      </w:r>
      <w:r w:rsidR="00A77606">
        <w:rPr>
          <w:lang w:val="en-US"/>
        </w:rPr>
        <w:t xml:space="preserve"> the</w:t>
      </w:r>
      <w:r w:rsidR="0094646D" w:rsidRPr="0094646D">
        <w:rPr>
          <w:lang w:val="en-US"/>
        </w:rPr>
        <w:t xml:space="preserve"> snapshots </w:t>
      </w:r>
      <w:r w:rsidR="00A77606">
        <w:rPr>
          <w:lang w:val="en-US"/>
        </w:rPr>
        <w:t>on</w:t>
      </w:r>
      <w:r w:rsidR="0094646D" w:rsidRPr="0094646D">
        <w:rPr>
          <w:lang w:val="en-US"/>
        </w:rPr>
        <w:t xml:space="preserve"> your mobile </w:t>
      </w:r>
      <w:r w:rsidR="001F57AC">
        <w:rPr>
          <w:lang w:val="en-US"/>
        </w:rPr>
        <w:t xml:space="preserve">phone </w:t>
      </w:r>
      <w:r w:rsidR="0094646D" w:rsidRPr="0094646D">
        <w:rPr>
          <w:lang w:val="en-US"/>
        </w:rPr>
        <w:t>into interesting collages or even works of art</w:t>
      </w:r>
      <w:r w:rsidR="00604CB3" w:rsidRPr="0094646D">
        <w:rPr>
          <w:lang w:val="en-US"/>
        </w:rPr>
        <w:t xml:space="preserve">: </w:t>
      </w:r>
    </w:p>
    <w:p w14:paraId="7222DBF1" w14:textId="63046EE7" w:rsidR="00604CB3" w:rsidRPr="00F461A4" w:rsidRDefault="001F57AC" w:rsidP="000E79F9">
      <w:pPr>
        <w:pStyle w:val="Listenabsatz"/>
        <w:numPr>
          <w:ilvl w:val="0"/>
          <w:numId w:val="5"/>
        </w:numPr>
      </w:pPr>
      <w:r>
        <w:t>a</w:t>
      </w:r>
      <w:r w:rsidR="00F461A4" w:rsidRPr="00F461A4">
        <w:t xml:space="preserve">pps für </w:t>
      </w:r>
      <w:r w:rsidR="0094646D">
        <w:t>photo collages</w:t>
      </w:r>
      <w:r w:rsidR="00F461A4">
        <w:t xml:space="preserve">: </w:t>
      </w:r>
      <w:hyperlink r:id="rId12" w:history="1">
        <w:r w:rsidR="00F461A4" w:rsidRPr="0080004F">
          <w:rPr>
            <w:rStyle w:val="Hyperlink"/>
          </w:rPr>
          <w:t>https://www.pixolum.com/blog/fotografie/foto-collage-apps</w:t>
        </w:r>
      </w:hyperlink>
      <w:r w:rsidR="00604CB3" w:rsidRPr="00F461A4">
        <w:t xml:space="preserve"> </w:t>
      </w:r>
    </w:p>
    <w:p w14:paraId="3E5CA808" w14:textId="2F40A949" w:rsidR="00604CB3" w:rsidRPr="0094646D" w:rsidRDefault="001F57AC" w:rsidP="000E79F9">
      <w:pPr>
        <w:pStyle w:val="Listenabsatz"/>
        <w:numPr>
          <w:ilvl w:val="0"/>
          <w:numId w:val="5"/>
        </w:numPr>
        <w:rPr>
          <w:lang w:val="en-US"/>
        </w:rPr>
      </w:pPr>
      <w:r w:rsidRPr="001F57AC">
        <w:rPr>
          <w:lang w:val="en-US"/>
        </w:rPr>
        <w:t>b</w:t>
      </w:r>
      <w:commentRangeStart w:id="1"/>
      <w:r w:rsidR="0094646D" w:rsidRPr="0094646D">
        <w:rPr>
          <w:lang w:val="en-US"/>
        </w:rPr>
        <w:t xml:space="preserve">izarre </w:t>
      </w:r>
      <w:commentRangeEnd w:id="1"/>
      <w:r w:rsidR="0094646D">
        <w:rPr>
          <w:rStyle w:val="Kommentarzeichen"/>
          <w:rFonts w:asciiTheme="minorHAnsi" w:hAnsiTheme="minorHAnsi" w:cstheme="minorBidi"/>
        </w:rPr>
        <w:commentReference w:id="1"/>
      </w:r>
      <w:r w:rsidR="0094646D" w:rsidRPr="0094646D">
        <w:rPr>
          <w:lang w:val="en-US"/>
        </w:rPr>
        <w:t>ph</w:t>
      </w:r>
      <w:r w:rsidR="0094646D">
        <w:rPr>
          <w:lang w:val="en-US"/>
        </w:rPr>
        <w:t>oto a</w:t>
      </w:r>
      <w:r w:rsidR="00F461A4" w:rsidRPr="0094646D">
        <w:rPr>
          <w:lang w:val="en-US"/>
        </w:rPr>
        <w:t xml:space="preserve">pps: </w:t>
      </w:r>
      <w:hyperlink r:id="rId15" w:history="1">
        <w:r w:rsidR="00F461A4" w:rsidRPr="0094646D">
          <w:rPr>
            <w:rStyle w:val="Hyperlink"/>
            <w:lang w:val="en-US"/>
          </w:rPr>
          <w:t>https://futurezone.at/apps/die-lustigsten-und-skurrilsten-foto-apps-fuer-ios-und-android/400504378</w:t>
        </w:r>
      </w:hyperlink>
      <w:r w:rsidR="00604CB3" w:rsidRPr="0094646D">
        <w:rPr>
          <w:lang w:val="en-US"/>
        </w:rPr>
        <w:t xml:space="preserve"> </w:t>
      </w:r>
    </w:p>
    <w:p w14:paraId="03A721F0" w14:textId="68CBC803" w:rsidR="00F461A4" w:rsidRPr="000502BD" w:rsidRDefault="001F57AC" w:rsidP="000E79F9">
      <w:pPr>
        <w:pStyle w:val="Listenabsatz"/>
        <w:numPr>
          <w:ilvl w:val="0"/>
          <w:numId w:val="5"/>
        </w:numPr>
        <w:rPr>
          <w:lang w:val="en-US"/>
        </w:rPr>
      </w:pPr>
      <w:r>
        <w:rPr>
          <w:lang w:val="en-US"/>
        </w:rPr>
        <w:t>a</w:t>
      </w:r>
      <w:r w:rsidR="00F461A4" w:rsidRPr="000502BD">
        <w:rPr>
          <w:lang w:val="en-US"/>
        </w:rPr>
        <w:t xml:space="preserve">pps </w:t>
      </w:r>
      <w:r w:rsidR="000502BD" w:rsidRPr="000502BD">
        <w:rPr>
          <w:lang w:val="en-US"/>
        </w:rPr>
        <w:t>for video editing</w:t>
      </w:r>
      <w:r w:rsidR="00F461A4" w:rsidRPr="000502BD">
        <w:rPr>
          <w:lang w:val="en-US"/>
        </w:rPr>
        <w:t xml:space="preserve">: </w:t>
      </w:r>
      <w:hyperlink r:id="rId16" w:history="1">
        <w:r w:rsidR="00F461A4" w:rsidRPr="000502BD">
          <w:rPr>
            <w:rStyle w:val="Hyperlink"/>
            <w:lang w:val="en-US"/>
          </w:rPr>
          <w:t>https://www.basicthinking.de/blog/2019/04/03/videobearbeitung-am-smartphone/</w:t>
        </w:r>
      </w:hyperlink>
      <w:r w:rsidR="00F461A4" w:rsidRPr="000502BD">
        <w:rPr>
          <w:lang w:val="en-US"/>
        </w:rPr>
        <w:t xml:space="preserve"> </w:t>
      </w:r>
    </w:p>
    <w:p w14:paraId="3DCD9E4C" w14:textId="77777777" w:rsidR="00604CB3" w:rsidRPr="000502BD" w:rsidRDefault="00604CB3">
      <w:pPr>
        <w:rPr>
          <w:lang w:val="en-US"/>
        </w:rPr>
      </w:pPr>
    </w:p>
    <w:p w14:paraId="43092893" w14:textId="0BA03104" w:rsidR="00B330DD" w:rsidRPr="000502BD" w:rsidRDefault="00B330DD">
      <w:pPr>
        <w:rPr>
          <w:lang w:val="en-US"/>
        </w:rPr>
      </w:pPr>
    </w:p>
    <w:sectPr w:rsidR="00B330DD" w:rsidRPr="000502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Read Brigitte" w:date="2020-08-05T17:17:00Z" w:initials="RB">
    <w:p w14:paraId="1787E572" w14:textId="5010CB24" w:rsidR="0094646D" w:rsidRDefault="0094646D">
      <w:pPr>
        <w:pStyle w:val="Kommentartext"/>
      </w:pPr>
      <w:r>
        <w:rPr>
          <w:rStyle w:val="Kommentarzeichen"/>
        </w:rPr>
        <w:annotationRef/>
      </w:r>
      <w:r>
        <w:t>Im Dt.: sku</w:t>
      </w:r>
      <w:r w:rsidRPr="0094646D">
        <w:rPr>
          <w:b/>
        </w:rPr>
        <w:t>rr</w:t>
      </w:r>
      <w:r>
        <w:t>il (statt skuril)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787E57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6F1D"/>
    <w:multiLevelType w:val="hybridMultilevel"/>
    <w:tmpl w:val="DB84D2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D311D"/>
    <w:multiLevelType w:val="hybridMultilevel"/>
    <w:tmpl w:val="D5000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01394"/>
    <w:multiLevelType w:val="hybridMultilevel"/>
    <w:tmpl w:val="BAB064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B5F72"/>
    <w:multiLevelType w:val="hybridMultilevel"/>
    <w:tmpl w:val="CCD0E1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0B2"/>
    <w:multiLevelType w:val="hybridMultilevel"/>
    <w:tmpl w:val="9D8697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ad Brigitte">
    <w15:presenceInfo w15:providerId="None" w15:userId="Read Brigit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22"/>
    <w:rsid w:val="0000072B"/>
    <w:rsid w:val="00002019"/>
    <w:rsid w:val="000249A0"/>
    <w:rsid w:val="00032B17"/>
    <w:rsid w:val="000370ED"/>
    <w:rsid w:val="00040591"/>
    <w:rsid w:val="00046F7C"/>
    <w:rsid w:val="000502BD"/>
    <w:rsid w:val="00082DC8"/>
    <w:rsid w:val="000C080E"/>
    <w:rsid w:val="000C4A7F"/>
    <w:rsid w:val="000E79F9"/>
    <w:rsid w:val="000F00A8"/>
    <w:rsid w:val="001156A4"/>
    <w:rsid w:val="00116FA6"/>
    <w:rsid w:val="00140634"/>
    <w:rsid w:val="001562A3"/>
    <w:rsid w:val="00173E0D"/>
    <w:rsid w:val="001A1B61"/>
    <w:rsid w:val="001A3DE8"/>
    <w:rsid w:val="001A5271"/>
    <w:rsid w:val="001E521C"/>
    <w:rsid w:val="001F0A4E"/>
    <w:rsid w:val="001F57AC"/>
    <w:rsid w:val="0022132D"/>
    <w:rsid w:val="00230161"/>
    <w:rsid w:val="002336E1"/>
    <w:rsid w:val="00246BB2"/>
    <w:rsid w:val="00257D47"/>
    <w:rsid w:val="002714A4"/>
    <w:rsid w:val="002A5088"/>
    <w:rsid w:val="002D0DD8"/>
    <w:rsid w:val="002E0FC0"/>
    <w:rsid w:val="002E40EE"/>
    <w:rsid w:val="00301C2C"/>
    <w:rsid w:val="0031073A"/>
    <w:rsid w:val="003178E6"/>
    <w:rsid w:val="0032575A"/>
    <w:rsid w:val="00376638"/>
    <w:rsid w:val="00391A21"/>
    <w:rsid w:val="003D338F"/>
    <w:rsid w:val="003D385B"/>
    <w:rsid w:val="003D42B6"/>
    <w:rsid w:val="0040612A"/>
    <w:rsid w:val="00417562"/>
    <w:rsid w:val="00442F89"/>
    <w:rsid w:val="0045071B"/>
    <w:rsid w:val="00497F26"/>
    <w:rsid w:val="004A508F"/>
    <w:rsid w:val="004D6B01"/>
    <w:rsid w:val="004E2053"/>
    <w:rsid w:val="004F4FD3"/>
    <w:rsid w:val="004F6D77"/>
    <w:rsid w:val="00501F5C"/>
    <w:rsid w:val="00553CD8"/>
    <w:rsid w:val="00564518"/>
    <w:rsid w:val="005968AC"/>
    <w:rsid w:val="005B06D4"/>
    <w:rsid w:val="005D4237"/>
    <w:rsid w:val="00602378"/>
    <w:rsid w:val="00604CB3"/>
    <w:rsid w:val="006078DE"/>
    <w:rsid w:val="0062478D"/>
    <w:rsid w:val="00634A22"/>
    <w:rsid w:val="006450BB"/>
    <w:rsid w:val="00655A7B"/>
    <w:rsid w:val="006633D8"/>
    <w:rsid w:val="006B6AA9"/>
    <w:rsid w:val="006C317B"/>
    <w:rsid w:val="00713118"/>
    <w:rsid w:val="0073527E"/>
    <w:rsid w:val="00756CA2"/>
    <w:rsid w:val="007B7C3B"/>
    <w:rsid w:val="007C6A18"/>
    <w:rsid w:val="007E1502"/>
    <w:rsid w:val="007F3065"/>
    <w:rsid w:val="00894B02"/>
    <w:rsid w:val="008A35DB"/>
    <w:rsid w:val="00904225"/>
    <w:rsid w:val="00934791"/>
    <w:rsid w:val="0094646D"/>
    <w:rsid w:val="00956A81"/>
    <w:rsid w:val="00957282"/>
    <w:rsid w:val="00973403"/>
    <w:rsid w:val="009D79C8"/>
    <w:rsid w:val="00A0006A"/>
    <w:rsid w:val="00A32701"/>
    <w:rsid w:val="00A77606"/>
    <w:rsid w:val="00AB4737"/>
    <w:rsid w:val="00AB5FC6"/>
    <w:rsid w:val="00AC2AB1"/>
    <w:rsid w:val="00AD5E9A"/>
    <w:rsid w:val="00B007E9"/>
    <w:rsid w:val="00B04DB1"/>
    <w:rsid w:val="00B06C51"/>
    <w:rsid w:val="00B330DD"/>
    <w:rsid w:val="00B62ED1"/>
    <w:rsid w:val="00B805FD"/>
    <w:rsid w:val="00B90AC4"/>
    <w:rsid w:val="00B92863"/>
    <w:rsid w:val="00B94D9A"/>
    <w:rsid w:val="00BA6D02"/>
    <w:rsid w:val="00BD4E7F"/>
    <w:rsid w:val="00BE49FB"/>
    <w:rsid w:val="00BE55A5"/>
    <w:rsid w:val="00C01746"/>
    <w:rsid w:val="00C050CD"/>
    <w:rsid w:val="00C2536F"/>
    <w:rsid w:val="00C26E1A"/>
    <w:rsid w:val="00C349F1"/>
    <w:rsid w:val="00C45C29"/>
    <w:rsid w:val="00C50FAF"/>
    <w:rsid w:val="00C546A7"/>
    <w:rsid w:val="00C6737D"/>
    <w:rsid w:val="00C71592"/>
    <w:rsid w:val="00C94CDE"/>
    <w:rsid w:val="00C9758C"/>
    <w:rsid w:val="00CA38C1"/>
    <w:rsid w:val="00CA7863"/>
    <w:rsid w:val="00CB4F9F"/>
    <w:rsid w:val="00CD0467"/>
    <w:rsid w:val="00CD05F0"/>
    <w:rsid w:val="00CD7C77"/>
    <w:rsid w:val="00D470FD"/>
    <w:rsid w:val="00D603AD"/>
    <w:rsid w:val="00D617CA"/>
    <w:rsid w:val="00D655EC"/>
    <w:rsid w:val="00D72857"/>
    <w:rsid w:val="00DA4B1B"/>
    <w:rsid w:val="00DB0685"/>
    <w:rsid w:val="00DD0DCC"/>
    <w:rsid w:val="00DE3B7A"/>
    <w:rsid w:val="00DE6A7E"/>
    <w:rsid w:val="00E2129D"/>
    <w:rsid w:val="00E84FE2"/>
    <w:rsid w:val="00EB1731"/>
    <w:rsid w:val="00EC1310"/>
    <w:rsid w:val="00ED74CC"/>
    <w:rsid w:val="00EE0068"/>
    <w:rsid w:val="00EE40C5"/>
    <w:rsid w:val="00EF26C6"/>
    <w:rsid w:val="00EF3CDE"/>
    <w:rsid w:val="00EF6BC9"/>
    <w:rsid w:val="00EF71BB"/>
    <w:rsid w:val="00F127CA"/>
    <w:rsid w:val="00F12F51"/>
    <w:rsid w:val="00F15C9B"/>
    <w:rsid w:val="00F461A4"/>
    <w:rsid w:val="00F57D8C"/>
    <w:rsid w:val="00F72BD0"/>
    <w:rsid w:val="00F779BF"/>
    <w:rsid w:val="00F8463B"/>
    <w:rsid w:val="00F96976"/>
    <w:rsid w:val="00FD128E"/>
    <w:rsid w:val="00FD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F4F6"/>
  <w15:chartTrackingRefBased/>
  <w15:docId w15:val="{C4AB2DB5-D62C-402A-AD97-3D493171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1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1592"/>
    <w:rPr>
      <w:rFonts w:ascii="Segoe UI" w:hAnsi="Segoe UI" w:cs="Segoe UI"/>
      <w:sz w:val="18"/>
      <w:szCs w:val="18"/>
    </w:rPr>
  </w:style>
  <w:style w:type="character" w:customStyle="1" w:styleId="diy96o5h">
    <w:name w:val="diy96o5h"/>
    <w:basedOn w:val="Absatz-Standardschriftart"/>
    <w:rsid w:val="00EC1310"/>
  </w:style>
  <w:style w:type="character" w:styleId="Hyperlink">
    <w:name w:val="Hyperlink"/>
    <w:basedOn w:val="Absatz-Standardschriftart"/>
    <w:uiPriority w:val="99"/>
    <w:unhideWhenUsed/>
    <w:rsid w:val="00C6737D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6737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57D47"/>
    <w:pPr>
      <w:spacing w:after="0" w:line="240" w:lineRule="auto"/>
      <w:ind w:left="720"/>
    </w:pPr>
    <w:rPr>
      <w:rFonts w:ascii="Calibri" w:hAnsi="Calibri" w:cs="Calibri"/>
    </w:rPr>
  </w:style>
  <w:style w:type="character" w:styleId="BesuchterLink">
    <w:name w:val="FollowedHyperlink"/>
    <w:basedOn w:val="Absatz-Standardschriftart"/>
    <w:uiPriority w:val="99"/>
    <w:semiHidden/>
    <w:unhideWhenUsed/>
    <w:rsid w:val="000E79F9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B3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46F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6F7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6F7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6F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6F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4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ga.de" TargetMode="Externa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mailto:emas@dihk.de" TargetMode="External"/><Relationship Id="rId12" Type="http://schemas.openxmlformats.org/officeDocument/2006/relationships/hyperlink" Target="https://www.pixolum.com/blog/fotografie/foto-collage-app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asicthinking.de/blog/2019/04/03/videobearbeitung-am-smartphon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emas@dihk.de" TargetMode="External"/><Relationship Id="rId11" Type="http://schemas.openxmlformats.org/officeDocument/2006/relationships/hyperlink" Target="https://swat.io/de/strategie/15-kreative-social-media-kampagne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zone.at/apps/die-lustigsten-und-skurrilsten-foto-apps-fuer-ios-und-android/400504378" TargetMode="External"/><Relationship Id="rId10" Type="http://schemas.openxmlformats.org/officeDocument/2006/relationships/hyperlink" Target="http://www.emas.de/uga-geschaeftsstell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CC986-9061-4972-9998-8249051F4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UGA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Kermann - UGA</dc:creator>
  <cp:keywords/>
  <dc:description/>
  <cp:lastModifiedBy>Read Brigitte</cp:lastModifiedBy>
  <cp:revision>51</cp:revision>
  <dcterms:created xsi:type="dcterms:W3CDTF">2020-08-04T14:29:00Z</dcterms:created>
  <dcterms:modified xsi:type="dcterms:W3CDTF">2020-08-06T14:16:00Z</dcterms:modified>
</cp:coreProperties>
</file>